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7921D" w14:textId="77777777" w:rsidR="00AD2FB6" w:rsidRDefault="002E4112">
      <w:pPr>
        <w:tabs>
          <w:tab w:val="left" w:pos="6521"/>
        </w:tabs>
        <w:suppressAutoHyphens/>
        <w:spacing w:after="0" w:line="240" w:lineRule="auto"/>
        <w:ind w:right="41"/>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noProof/>
          <w:sz w:val="28"/>
          <w:szCs w:val="20"/>
          <w:lang w:val="uk-UA" w:eastAsia="uk-UA"/>
        </w:rPr>
        <w:drawing>
          <wp:anchor distT="0" distB="9525" distL="114300" distR="123190" simplePos="0" relativeHeight="2" behindDoc="0" locked="0" layoutInCell="1" allowOverlap="1" wp14:anchorId="13435550" wp14:editId="192CAB8B">
            <wp:simplePos x="0" y="0"/>
            <wp:positionH relativeFrom="column">
              <wp:posOffset>2790825</wp:posOffset>
            </wp:positionH>
            <wp:positionV relativeFrom="paragraph">
              <wp:posOffset>-422910</wp:posOffset>
            </wp:positionV>
            <wp:extent cx="504825" cy="676275"/>
            <wp:effectExtent l="0" t="0" r="0" b="0"/>
            <wp:wrapTight wrapText="bothSides">
              <wp:wrapPolygon edited="0">
                <wp:start x="-192" y="0"/>
                <wp:lineTo x="-192" y="21115"/>
                <wp:lineTo x="21182" y="21115"/>
                <wp:lineTo x="21182" y="0"/>
                <wp:lineTo x="-192"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rcRect l="-509" t="-376" r="-509" b="-376"/>
                    <a:stretch>
                      <a:fillRect/>
                    </a:stretch>
                  </pic:blipFill>
                  <pic:spPr bwMode="auto">
                    <a:xfrm>
                      <a:off x="0" y="0"/>
                      <a:ext cx="504825" cy="676275"/>
                    </a:xfrm>
                    <a:prstGeom prst="rect">
                      <a:avLst/>
                    </a:prstGeom>
                  </pic:spPr>
                </pic:pic>
              </a:graphicData>
            </a:graphic>
          </wp:anchor>
        </w:drawing>
      </w:r>
    </w:p>
    <w:p w14:paraId="70DD29DD" w14:textId="77777777" w:rsidR="00AD2FB6" w:rsidRDefault="00AD2FB6">
      <w:pPr>
        <w:suppressAutoHyphens/>
        <w:spacing w:after="0" w:line="240" w:lineRule="auto"/>
        <w:jc w:val="center"/>
        <w:textAlignment w:val="baseline"/>
        <w:rPr>
          <w:rFonts w:ascii="Times New Roman" w:eastAsia="Times New Roman" w:hAnsi="Times New Roman" w:cs="Times New Roman"/>
          <w:b/>
          <w:sz w:val="28"/>
          <w:szCs w:val="20"/>
          <w:lang w:val="uk-UA" w:eastAsia="zh-CN"/>
        </w:rPr>
      </w:pPr>
    </w:p>
    <w:p w14:paraId="6F9C007D" w14:textId="77777777" w:rsidR="00AD2FB6" w:rsidRDefault="002E4112">
      <w:pPr>
        <w:suppressAutoHyphens/>
        <w:spacing w:after="0" w:line="240" w:lineRule="auto"/>
        <w:jc w:val="center"/>
        <w:textAlignment w:val="baseline"/>
        <w:rPr>
          <w:rFonts w:ascii="Uk_Bodoni" w:eastAsia="Times New Roman" w:hAnsi="Uk_Bodoni" w:cs="Uk_Bodoni"/>
          <w:sz w:val="28"/>
          <w:szCs w:val="20"/>
          <w:lang w:val="uk-UA" w:eastAsia="zh-CN"/>
        </w:rPr>
      </w:pPr>
      <w:r>
        <w:rPr>
          <w:rFonts w:ascii="Times New Roman" w:eastAsia="Times New Roman" w:hAnsi="Times New Roman" w:cs="Times New Roman"/>
          <w:b/>
          <w:sz w:val="28"/>
          <w:szCs w:val="20"/>
          <w:lang w:val="uk-UA" w:eastAsia="zh-CN"/>
        </w:rPr>
        <w:t>РЕШЕТИЛІВСЬКА МІСЬКА РАДА</w:t>
      </w:r>
    </w:p>
    <w:p w14:paraId="4ECBA954" w14:textId="77777777" w:rsidR="00AD2FB6" w:rsidRDefault="002E4112">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14:paraId="762BE756" w14:textId="77777777" w:rsidR="00AD2FB6" w:rsidRDefault="002E411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14:paraId="0D56B6B2" w14:textId="77777777" w:rsidR="00AD2FB6" w:rsidRDefault="00AD2FB6">
      <w:pPr>
        <w:spacing w:after="0" w:line="240" w:lineRule="auto"/>
        <w:jc w:val="center"/>
        <w:rPr>
          <w:rFonts w:ascii="Times New Roman" w:hAnsi="Times New Roman" w:cs="Times New Roman"/>
          <w:b/>
          <w:sz w:val="28"/>
          <w:szCs w:val="28"/>
          <w:lang w:val="uk-UA"/>
        </w:rPr>
      </w:pPr>
    </w:p>
    <w:p w14:paraId="52AB863B" w14:textId="77777777" w:rsidR="00AD2FB6" w:rsidRDefault="002E411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14:paraId="19496EC9" w14:textId="77777777" w:rsidR="00AD2FB6" w:rsidRDefault="00AD2FB6">
      <w:pPr>
        <w:spacing w:after="0" w:line="240" w:lineRule="auto"/>
        <w:jc w:val="both"/>
        <w:rPr>
          <w:rFonts w:ascii="Times New Roman" w:hAnsi="Times New Roman" w:cs="Times New Roman"/>
          <w:sz w:val="28"/>
          <w:szCs w:val="28"/>
          <w:lang w:val="uk-UA"/>
        </w:rPr>
      </w:pPr>
    </w:p>
    <w:p w14:paraId="312BD755" w14:textId="382EFD88" w:rsidR="00AD2FB6" w:rsidRDefault="006739D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29</w:t>
      </w:r>
      <w:r w:rsidR="002E4112">
        <w:rPr>
          <w:rFonts w:ascii="Times New Roman" w:hAnsi="Times New Roman" w:cs="Times New Roman"/>
          <w:sz w:val="28"/>
          <w:szCs w:val="28"/>
          <w:lang w:val="uk-UA"/>
        </w:rPr>
        <w:t xml:space="preserve"> </w:t>
      </w:r>
      <w:r>
        <w:rPr>
          <w:rFonts w:ascii="Times New Roman" w:hAnsi="Times New Roman" w:cs="Times New Roman"/>
          <w:sz w:val="28"/>
          <w:szCs w:val="28"/>
          <w:lang w:val="uk-UA"/>
        </w:rPr>
        <w:t>травня</w:t>
      </w:r>
      <w:r w:rsidR="002E4112">
        <w:rPr>
          <w:rFonts w:ascii="Times New Roman" w:hAnsi="Times New Roman" w:cs="Times New Roman"/>
          <w:sz w:val="28"/>
          <w:szCs w:val="28"/>
          <w:lang w:val="uk-UA"/>
        </w:rPr>
        <w:t xml:space="preserve"> 2026 року                    </w:t>
      </w:r>
      <w:r w:rsidR="001A6E5F">
        <w:rPr>
          <w:rFonts w:ascii="Times New Roman" w:hAnsi="Times New Roman" w:cs="Times New Roman"/>
          <w:sz w:val="28"/>
          <w:szCs w:val="28"/>
          <w:lang w:val="uk-UA"/>
        </w:rPr>
        <w:t xml:space="preserve">   </w:t>
      </w:r>
      <w:r w:rsidR="002E4112">
        <w:rPr>
          <w:rFonts w:ascii="Times New Roman" w:hAnsi="Times New Roman" w:cs="Times New Roman"/>
          <w:sz w:val="28"/>
          <w:szCs w:val="28"/>
          <w:lang w:val="uk-UA"/>
        </w:rPr>
        <w:t xml:space="preserve">  м. Решетилівка                          </w:t>
      </w:r>
      <w:r w:rsidR="001A6E5F">
        <w:rPr>
          <w:rFonts w:ascii="Times New Roman" w:hAnsi="Times New Roman" w:cs="Times New Roman"/>
          <w:sz w:val="28"/>
          <w:szCs w:val="28"/>
          <w:lang w:val="uk-UA"/>
        </w:rPr>
        <w:t xml:space="preserve">      </w:t>
      </w:r>
      <w:r w:rsidR="002E4112">
        <w:rPr>
          <w:rFonts w:ascii="Times New Roman" w:hAnsi="Times New Roman" w:cs="Times New Roman"/>
          <w:sz w:val="28"/>
          <w:szCs w:val="28"/>
          <w:lang w:val="uk-UA"/>
        </w:rPr>
        <w:t xml:space="preserve">         № </w:t>
      </w:r>
      <w:r w:rsidR="001A6E5F">
        <w:rPr>
          <w:rFonts w:ascii="Times New Roman" w:hAnsi="Times New Roman" w:cs="Times New Roman"/>
          <w:sz w:val="28"/>
          <w:szCs w:val="28"/>
          <w:lang w:val="uk-UA"/>
        </w:rPr>
        <w:t>124</w:t>
      </w:r>
    </w:p>
    <w:p w14:paraId="79F0A833" w14:textId="77777777" w:rsidR="00AD2FB6" w:rsidRDefault="00AD2FB6">
      <w:pPr>
        <w:spacing w:after="0" w:line="240" w:lineRule="auto"/>
        <w:jc w:val="both"/>
        <w:rPr>
          <w:rFonts w:ascii="Times New Roman" w:hAnsi="Times New Roman" w:cs="Times New Roman"/>
          <w:sz w:val="28"/>
          <w:szCs w:val="28"/>
          <w:lang w:val="uk-UA"/>
        </w:rPr>
      </w:pPr>
    </w:p>
    <w:p w14:paraId="2071A1F1" w14:textId="77777777" w:rsidR="00AD2FB6" w:rsidRDefault="002E4112">
      <w:pPr>
        <w:spacing w:after="0" w:line="240" w:lineRule="auto"/>
        <w:ind w:right="5810"/>
        <w:jc w:val="both"/>
        <w:rPr>
          <w:rFonts w:ascii="Times New Roman" w:hAnsi="Times New Roman" w:cs="Times New Roman"/>
          <w:sz w:val="28"/>
          <w:szCs w:val="28"/>
          <w:lang w:val="uk-UA"/>
        </w:rPr>
      </w:pPr>
      <w:r>
        <w:rPr>
          <w:rFonts w:ascii="Times New Roman" w:hAnsi="Times New Roman" w:cs="Times New Roman"/>
          <w:sz w:val="28"/>
          <w:szCs w:val="28"/>
          <w:lang w:val="uk-UA"/>
        </w:rPr>
        <w:t>Про затвердження висновку щодо доцільності позбавлення батьківських прав громадян</w:t>
      </w:r>
      <w:r w:rsidR="006739D7">
        <w:rPr>
          <w:rFonts w:ascii="Times New Roman" w:hAnsi="Times New Roman" w:cs="Times New Roman"/>
          <w:sz w:val="28"/>
          <w:szCs w:val="28"/>
          <w:lang w:val="uk-UA"/>
        </w:rPr>
        <w:t>ина</w:t>
      </w:r>
      <w:r>
        <w:rPr>
          <w:rFonts w:ascii="Times New Roman" w:hAnsi="Times New Roman" w:cs="Times New Roman"/>
          <w:sz w:val="28"/>
          <w:szCs w:val="28"/>
          <w:lang w:val="uk-UA"/>
        </w:rPr>
        <w:t xml:space="preserve"> відносно неповнолітньо</w:t>
      </w:r>
      <w:r w:rsidR="006739D7">
        <w:rPr>
          <w:rFonts w:ascii="Times New Roman" w:hAnsi="Times New Roman" w:cs="Times New Roman"/>
          <w:sz w:val="28"/>
          <w:szCs w:val="28"/>
          <w:lang w:val="uk-UA"/>
        </w:rPr>
        <w:t>го</w:t>
      </w:r>
      <w:r>
        <w:rPr>
          <w:rFonts w:ascii="Times New Roman" w:hAnsi="Times New Roman" w:cs="Times New Roman"/>
          <w:sz w:val="28"/>
          <w:szCs w:val="28"/>
          <w:lang w:val="uk-UA"/>
        </w:rPr>
        <w:t xml:space="preserve"> </w:t>
      </w:r>
      <w:r w:rsidR="006739D7">
        <w:rPr>
          <w:rFonts w:ascii="Times New Roman" w:hAnsi="Times New Roman" w:cs="Times New Roman"/>
          <w:sz w:val="28"/>
          <w:szCs w:val="28"/>
          <w:lang w:val="uk-UA"/>
        </w:rPr>
        <w:t>сина</w:t>
      </w:r>
    </w:p>
    <w:p w14:paraId="425E664E" w14:textId="77777777" w:rsidR="00AD2FB6" w:rsidRDefault="00AD2FB6">
      <w:pPr>
        <w:spacing w:after="0" w:line="240" w:lineRule="auto"/>
        <w:jc w:val="both"/>
        <w:rPr>
          <w:rFonts w:ascii="Times New Roman" w:hAnsi="Times New Roman" w:cs="Times New Roman"/>
          <w:sz w:val="28"/>
          <w:szCs w:val="28"/>
          <w:lang w:val="uk-UA"/>
        </w:rPr>
      </w:pPr>
    </w:p>
    <w:p w14:paraId="3A878A50" w14:textId="77777777" w:rsidR="00AD2FB6" w:rsidRDefault="002E4112">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Керуючись ст. 34 Закону України „Про місцеве самоврядування в Україні”, на підставі ст. ст. 150, 164, 180 Сімейного кодексу України, ст. ст. 11, 12 Закону України „Про охорону дитинства”, п.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2</w:t>
      </w:r>
      <w:r w:rsidR="006739D7">
        <w:rPr>
          <w:rFonts w:ascii="Times New Roman" w:hAnsi="Times New Roman" w:cs="Times New Roman"/>
          <w:sz w:val="28"/>
          <w:szCs w:val="28"/>
          <w:lang w:val="uk-UA"/>
        </w:rPr>
        <w:t>7</w:t>
      </w:r>
      <w:r>
        <w:rPr>
          <w:rFonts w:ascii="Times New Roman" w:hAnsi="Times New Roman" w:cs="Times New Roman"/>
          <w:sz w:val="28"/>
          <w:szCs w:val="28"/>
          <w:lang w:val="uk-UA"/>
        </w:rPr>
        <w:t>.0</w:t>
      </w:r>
      <w:r w:rsidR="006739D7">
        <w:rPr>
          <w:rFonts w:ascii="Times New Roman" w:hAnsi="Times New Roman" w:cs="Times New Roman"/>
          <w:sz w:val="28"/>
          <w:szCs w:val="28"/>
          <w:lang w:val="uk-UA"/>
        </w:rPr>
        <w:t>5</w:t>
      </w:r>
      <w:r>
        <w:rPr>
          <w:rFonts w:ascii="Times New Roman" w:hAnsi="Times New Roman" w:cs="Times New Roman"/>
          <w:sz w:val="28"/>
          <w:szCs w:val="28"/>
          <w:lang w:val="uk-UA"/>
        </w:rPr>
        <w:t>.2026, виконавчий комітет Решетилівської міської ради</w:t>
      </w:r>
    </w:p>
    <w:p w14:paraId="7CD1FFF1" w14:textId="77777777" w:rsidR="00AD2FB6" w:rsidRDefault="002E411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14:paraId="1F54BB6F" w14:textId="77777777" w:rsidR="00AD2FB6" w:rsidRDefault="00AD2FB6">
      <w:pPr>
        <w:spacing w:after="0" w:line="240" w:lineRule="auto"/>
        <w:jc w:val="both"/>
        <w:rPr>
          <w:rFonts w:ascii="Times New Roman" w:hAnsi="Times New Roman" w:cs="Times New Roman"/>
          <w:sz w:val="28"/>
          <w:szCs w:val="28"/>
          <w:lang w:val="uk-UA"/>
        </w:rPr>
      </w:pPr>
    </w:p>
    <w:p w14:paraId="10A766F8" w14:textId="14992759" w:rsidR="00AD2FB6" w:rsidRDefault="002E4112">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Затвердити висновок щодо доцільності позбавлення батьківських прав громадян</w:t>
      </w:r>
      <w:r w:rsidR="006739D7">
        <w:rPr>
          <w:rFonts w:ascii="Times New Roman" w:hAnsi="Times New Roman" w:cs="Times New Roman"/>
          <w:sz w:val="28"/>
          <w:szCs w:val="28"/>
          <w:lang w:val="uk-UA"/>
        </w:rPr>
        <w:t>ина</w:t>
      </w:r>
      <w:r>
        <w:rPr>
          <w:rFonts w:ascii="Times New Roman" w:hAnsi="Times New Roman" w:cs="Times New Roman"/>
          <w:sz w:val="28"/>
          <w:szCs w:val="28"/>
          <w:lang w:val="uk-UA"/>
        </w:rPr>
        <w:t xml:space="preserve"> </w:t>
      </w:r>
      <w:r w:rsidR="006739D7">
        <w:rPr>
          <w:rFonts w:ascii="Times New Roman" w:hAnsi="Times New Roman" w:cs="Times New Roman"/>
          <w:sz w:val="28"/>
          <w:szCs w:val="28"/>
          <w:lang w:val="uk-UA"/>
        </w:rPr>
        <w:t>Д</w:t>
      </w:r>
      <w:r w:rsidR="006D6222">
        <w:rPr>
          <w:rFonts w:ascii="Times New Roman" w:hAnsi="Times New Roman" w:cs="Times New Roman"/>
          <w:sz w:val="28"/>
          <w:szCs w:val="28"/>
          <w:lang w:val="uk-UA"/>
        </w:rPr>
        <w:t>*</w:t>
      </w:r>
      <w:r w:rsidR="006739D7">
        <w:rPr>
          <w:rFonts w:ascii="Times New Roman" w:hAnsi="Times New Roman" w:cs="Times New Roman"/>
          <w:sz w:val="28"/>
          <w:szCs w:val="28"/>
          <w:lang w:val="uk-UA"/>
        </w:rPr>
        <w:t xml:space="preserve"> Ігоря </w:t>
      </w:r>
      <w:proofErr w:type="spellStart"/>
      <w:r w:rsidR="006739D7">
        <w:rPr>
          <w:rFonts w:ascii="Times New Roman" w:hAnsi="Times New Roman" w:cs="Times New Roman"/>
          <w:sz w:val="28"/>
          <w:szCs w:val="28"/>
          <w:lang w:val="uk-UA"/>
        </w:rPr>
        <w:t>Вʼячеславовича</w:t>
      </w:r>
      <w:proofErr w:type="spellEnd"/>
      <w:r>
        <w:rPr>
          <w:rFonts w:ascii="Times New Roman" w:hAnsi="Times New Roman" w:cs="Times New Roman"/>
          <w:sz w:val="28"/>
          <w:szCs w:val="28"/>
          <w:lang w:val="uk-UA"/>
        </w:rPr>
        <w:t xml:space="preserve"> відносно неповнолітньо</w:t>
      </w:r>
      <w:r w:rsidR="006739D7">
        <w:rPr>
          <w:rFonts w:ascii="Times New Roman" w:hAnsi="Times New Roman" w:cs="Times New Roman"/>
          <w:sz w:val="28"/>
          <w:szCs w:val="28"/>
          <w:lang w:val="uk-UA"/>
        </w:rPr>
        <w:t>го</w:t>
      </w:r>
      <w:r>
        <w:rPr>
          <w:rFonts w:ascii="Times New Roman" w:hAnsi="Times New Roman" w:cs="Times New Roman"/>
          <w:sz w:val="28"/>
          <w:szCs w:val="28"/>
          <w:lang w:val="uk-UA"/>
        </w:rPr>
        <w:t xml:space="preserve"> </w:t>
      </w:r>
      <w:r w:rsidR="006739D7">
        <w:rPr>
          <w:rFonts w:ascii="Times New Roman" w:hAnsi="Times New Roman" w:cs="Times New Roman"/>
          <w:sz w:val="28"/>
          <w:szCs w:val="28"/>
          <w:lang w:val="uk-UA"/>
        </w:rPr>
        <w:t>сина</w:t>
      </w:r>
      <w:r>
        <w:rPr>
          <w:rFonts w:ascii="Times New Roman" w:hAnsi="Times New Roman" w:cs="Times New Roman"/>
          <w:sz w:val="28"/>
          <w:szCs w:val="28"/>
          <w:lang w:val="uk-UA"/>
        </w:rPr>
        <w:t xml:space="preserve"> </w:t>
      </w:r>
      <w:r w:rsidR="006739D7">
        <w:rPr>
          <w:rFonts w:ascii="Times New Roman" w:hAnsi="Times New Roman" w:cs="Times New Roman"/>
          <w:sz w:val="28"/>
          <w:szCs w:val="28"/>
          <w:lang w:val="uk-UA"/>
        </w:rPr>
        <w:t>Д</w:t>
      </w:r>
      <w:r w:rsidR="006D6222">
        <w:rPr>
          <w:rFonts w:ascii="Times New Roman" w:hAnsi="Times New Roman" w:cs="Times New Roman"/>
          <w:sz w:val="28"/>
          <w:szCs w:val="28"/>
          <w:lang w:val="uk-UA"/>
        </w:rPr>
        <w:t>*</w:t>
      </w:r>
      <w:r w:rsidR="006739D7">
        <w:rPr>
          <w:rFonts w:ascii="Times New Roman" w:hAnsi="Times New Roman" w:cs="Times New Roman"/>
          <w:sz w:val="28"/>
          <w:szCs w:val="28"/>
          <w:lang w:val="uk-UA"/>
        </w:rPr>
        <w:t xml:space="preserve"> Андрія Ігоровича</w:t>
      </w:r>
      <w:r>
        <w:rPr>
          <w:rFonts w:ascii="Times New Roman" w:hAnsi="Times New Roman" w:cs="Times New Roman"/>
          <w:sz w:val="28"/>
          <w:szCs w:val="28"/>
          <w:lang w:val="uk-UA"/>
        </w:rPr>
        <w:t xml:space="preserve">, </w:t>
      </w:r>
      <w:r w:rsidR="006D6222">
        <w:rPr>
          <w:rFonts w:ascii="Times New Roman" w:hAnsi="Times New Roman" w:cs="Times New Roman"/>
          <w:sz w:val="28"/>
          <w:szCs w:val="28"/>
          <w:lang w:val="uk-UA"/>
        </w:rPr>
        <w:t>*</w:t>
      </w:r>
      <w:r>
        <w:rPr>
          <w:rFonts w:ascii="Times New Roman" w:hAnsi="Times New Roman" w:cs="Times New Roman"/>
          <w:sz w:val="28"/>
          <w:szCs w:val="28"/>
          <w:lang w:val="uk-UA"/>
        </w:rPr>
        <w:t xml:space="preserve"> року народження (додається).</w:t>
      </w:r>
    </w:p>
    <w:p w14:paraId="574A9F93" w14:textId="77777777" w:rsidR="00B441E3" w:rsidRDefault="00B441E3" w:rsidP="00771E7C">
      <w:pPr>
        <w:spacing w:after="0" w:line="240" w:lineRule="auto"/>
        <w:jc w:val="both"/>
        <w:rPr>
          <w:rFonts w:ascii="Times New Roman" w:hAnsi="Times New Roman" w:cs="Times New Roman"/>
          <w:sz w:val="28"/>
          <w:szCs w:val="28"/>
          <w:lang w:val="uk-UA"/>
        </w:rPr>
      </w:pPr>
    </w:p>
    <w:p w14:paraId="68F32FBB" w14:textId="77777777" w:rsidR="00B441E3" w:rsidRDefault="00B441E3" w:rsidP="00771E7C">
      <w:pPr>
        <w:spacing w:after="0" w:line="240" w:lineRule="auto"/>
        <w:jc w:val="both"/>
        <w:rPr>
          <w:rFonts w:ascii="Times New Roman" w:hAnsi="Times New Roman" w:cs="Times New Roman"/>
          <w:sz w:val="28"/>
          <w:szCs w:val="28"/>
          <w:lang w:val="uk-UA"/>
        </w:rPr>
      </w:pPr>
    </w:p>
    <w:p w14:paraId="51DD01E2" w14:textId="77777777" w:rsidR="00771E7C" w:rsidRDefault="00771E7C" w:rsidP="00771E7C">
      <w:pPr>
        <w:spacing w:after="0" w:line="240" w:lineRule="auto"/>
        <w:jc w:val="both"/>
        <w:rPr>
          <w:rFonts w:ascii="Times New Roman" w:hAnsi="Times New Roman" w:cs="Times New Roman"/>
          <w:sz w:val="28"/>
          <w:szCs w:val="28"/>
          <w:lang w:val="uk-UA"/>
        </w:rPr>
      </w:pPr>
    </w:p>
    <w:p w14:paraId="11A583B5" w14:textId="77777777" w:rsidR="00B441E3" w:rsidRDefault="00B441E3" w:rsidP="00771E7C">
      <w:pPr>
        <w:spacing w:after="0" w:line="240" w:lineRule="auto"/>
        <w:jc w:val="both"/>
        <w:rPr>
          <w:rFonts w:ascii="Times New Roman" w:hAnsi="Times New Roman" w:cs="Times New Roman"/>
          <w:sz w:val="28"/>
          <w:szCs w:val="28"/>
          <w:lang w:val="uk-UA"/>
        </w:rPr>
      </w:pPr>
    </w:p>
    <w:p w14:paraId="2EF123EC" w14:textId="77777777" w:rsidR="00B441E3" w:rsidRDefault="00B441E3" w:rsidP="00771E7C">
      <w:pPr>
        <w:spacing w:after="0" w:line="240" w:lineRule="auto"/>
        <w:jc w:val="both"/>
        <w:rPr>
          <w:rFonts w:ascii="Times New Roman" w:hAnsi="Times New Roman" w:cs="Times New Roman"/>
          <w:sz w:val="28"/>
          <w:szCs w:val="28"/>
          <w:lang w:val="uk-UA"/>
        </w:rPr>
      </w:pPr>
    </w:p>
    <w:p w14:paraId="7B88286C" w14:textId="77777777" w:rsidR="00771E7C" w:rsidRPr="00771E7C" w:rsidRDefault="00771E7C" w:rsidP="00771E7C">
      <w:pPr>
        <w:spacing w:after="0" w:line="240" w:lineRule="auto"/>
        <w:jc w:val="both"/>
        <w:rPr>
          <w:rFonts w:ascii="Times New Roman" w:hAnsi="Times New Roman" w:cs="Times New Roman"/>
          <w:sz w:val="28"/>
          <w:szCs w:val="28"/>
          <w:lang w:val="uk-UA"/>
        </w:rPr>
      </w:pPr>
      <w:r w:rsidRPr="00771E7C">
        <w:rPr>
          <w:rFonts w:ascii="Times New Roman" w:hAnsi="Times New Roman" w:cs="Times New Roman"/>
          <w:sz w:val="28"/>
          <w:szCs w:val="28"/>
          <w:lang w:val="uk-UA"/>
        </w:rPr>
        <w:t>Міський голова</w:t>
      </w:r>
      <w:r w:rsidRPr="00771E7C">
        <w:rPr>
          <w:rFonts w:ascii="Times New Roman" w:hAnsi="Times New Roman" w:cs="Times New Roman"/>
          <w:sz w:val="28"/>
          <w:szCs w:val="28"/>
          <w:lang w:val="uk-UA"/>
        </w:rPr>
        <w:tab/>
      </w:r>
      <w:r w:rsidRPr="00771E7C">
        <w:rPr>
          <w:rFonts w:ascii="Times New Roman" w:hAnsi="Times New Roman" w:cs="Times New Roman"/>
          <w:sz w:val="28"/>
          <w:szCs w:val="28"/>
          <w:lang w:val="uk-UA"/>
        </w:rPr>
        <w:tab/>
      </w:r>
      <w:r w:rsidRPr="00771E7C">
        <w:rPr>
          <w:rFonts w:ascii="Times New Roman" w:hAnsi="Times New Roman" w:cs="Times New Roman"/>
          <w:sz w:val="28"/>
          <w:szCs w:val="28"/>
          <w:lang w:val="uk-UA"/>
        </w:rPr>
        <w:tab/>
      </w:r>
      <w:r w:rsidRPr="00771E7C">
        <w:rPr>
          <w:rFonts w:ascii="Times New Roman" w:hAnsi="Times New Roman" w:cs="Times New Roman"/>
          <w:sz w:val="28"/>
          <w:szCs w:val="28"/>
          <w:lang w:val="uk-UA"/>
        </w:rPr>
        <w:tab/>
      </w:r>
      <w:r w:rsidRPr="00771E7C">
        <w:rPr>
          <w:rFonts w:ascii="Times New Roman" w:hAnsi="Times New Roman" w:cs="Times New Roman"/>
          <w:sz w:val="28"/>
          <w:szCs w:val="28"/>
          <w:lang w:val="uk-UA"/>
        </w:rPr>
        <w:tab/>
      </w:r>
      <w:r w:rsidRPr="00771E7C">
        <w:rPr>
          <w:rFonts w:ascii="Times New Roman" w:hAnsi="Times New Roman" w:cs="Times New Roman"/>
          <w:sz w:val="28"/>
          <w:szCs w:val="28"/>
          <w:lang w:val="uk-UA"/>
        </w:rPr>
        <w:tab/>
      </w:r>
      <w:r w:rsidRPr="00771E7C">
        <w:rPr>
          <w:rFonts w:ascii="Times New Roman" w:hAnsi="Times New Roman" w:cs="Times New Roman"/>
          <w:sz w:val="28"/>
          <w:szCs w:val="28"/>
          <w:lang w:val="uk-UA"/>
        </w:rPr>
        <w:tab/>
        <w:t>Оксана ДЯДЮНОВА</w:t>
      </w:r>
    </w:p>
    <w:p w14:paraId="1FC35431" w14:textId="77777777" w:rsidR="00B441E3" w:rsidRDefault="00B441E3" w:rsidP="00771E7C">
      <w:pPr>
        <w:spacing w:after="0" w:line="240" w:lineRule="auto"/>
        <w:jc w:val="both"/>
        <w:rPr>
          <w:rFonts w:ascii="Times New Roman" w:hAnsi="Times New Roman" w:cs="Times New Roman"/>
          <w:sz w:val="28"/>
          <w:szCs w:val="28"/>
          <w:lang w:val="uk-UA"/>
        </w:rPr>
      </w:pPr>
    </w:p>
    <w:p w14:paraId="4119B226" w14:textId="77777777" w:rsidR="00B441E3" w:rsidRDefault="00B441E3" w:rsidP="00771E7C">
      <w:pPr>
        <w:spacing w:after="0" w:line="240" w:lineRule="auto"/>
        <w:jc w:val="both"/>
        <w:rPr>
          <w:rFonts w:ascii="Times New Roman" w:hAnsi="Times New Roman" w:cs="Times New Roman"/>
          <w:sz w:val="28"/>
          <w:szCs w:val="28"/>
          <w:lang w:val="uk-UA"/>
        </w:rPr>
      </w:pPr>
    </w:p>
    <w:p w14:paraId="145D1527" w14:textId="77777777" w:rsidR="00B441E3" w:rsidRDefault="00B441E3" w:rsidP="00771E7C">
      <w:pPr>
        <w:spacing w:after="0" w:line="240" w:lineRule="auto"/>
        <w:jc w:val="both"/>
        <w:rPr>
          <w:rFonts w:ascii="Times New Roman" w:hAnsi="Times New Roman" w:cs="Times New Roman"/>
          <w:sz w:val="28"/>
          <w:szCs w:val="28"/>
          <w:lang w:val="uk-UA"/>
        </w:rPr>
      </w:pPr>
    </w:p>
    <w:p w14:paraId="128D8271" w14:textId="77777777" w:rsidR="00B441E3" w:rsidRDefault="00B441E3" w:rsidP="00771E7C">
      <w:pPr>
        <w:spacing w:after="0" w:line="240" w:lineRule="auto"/>
        <w:jc w:val="both"/>
        <w:rPr>
          <w:rFonts w:ascii="Times New Roman" w:hAnsi="Times New Roman" w:cs="Times New Roman"/>
          <w:sz w:val="28"/>
          <w:szCs w:val="28"/>
          <w:lang w:val="uk-UA"/>
        </w:rPr>
      </w:pPr>
    </w:p>
    <w:p w14:paraId="66FF8AEE" w14:textId="77777777" w:rsidR="00B441E3" w:rsidRDefault="00B441E3" w:rsidP="00771E7C">
      <w:pPr>
        <w:spacing w:after="0" w:line="240" w:lineRule="auto"/>
        <w:jc w:val="both"/>
        <w:rPr>
          <w:rFonts w:ascii="Times New Roman" w:hAnsi="Times New Roman" w:cs="Times New Roman"/>
          <w:sz w:val="28"/>
          <w:szCs w:val="28"/>
          <w:lang w:val="uk-UA"/>
        </w:rPr>
      </w:pPr>
    </w:p>
    <w:p w14:paraId="325BEA04" w14:textId="77777777" w:rsidR="00B441E3" w:rsidRDefault="00B441E3" w:rsidP="00771E7C">
      <w:pPr>
        <w:spacing w:after="0" w:line="240" w:lineRule="auto"/>
        <w:jc w:val="both"/>
        <w:rPr>
          <w:rFonts w:ascii="Times New Roman" w:hAnsi="Times New Roman" w:cs="Times New Roman"/>
          <w:sz w:val="28"/>
          <w:szCs w:val="28"/>
          <w:lang w:val="uk-UA"/>
        </w:rPr>
      </w:pPr>
    </w:p>
    <w:p w14:paraId="6AC8869B" w14:textId="77777777" w:rsidR="00B441E3" w:rsidRDefault="00B441E3" w:rsidP="00771E7C">
      <w:pPr>
        <w:spacing w:after="0" w:line="240" w:lineRule="auto"/>
        <w:jc w:val="both"/>
        <w:rPr>
          <w:rFonts w:ascii="Times New Roman" w:hAnsi="Times New Roman" w:cs="Times New Roman"/>
          <w:sz w:val="28"/>
          <w:szCs w:val="28"/>
          <w:lang w:val="uk-UA"/>
        </w:rPr>
      </w:pPr>
    </w:p>
    <w:p w14:paraId="2FFAACBE" w14:textId="77777777" w:rsidR="00B441E3" w:rsidRDefault="00B441E3" w:rsidP="00771E7C">
      <w:pPr>
        <w:spacing w:after="0" w:line="240" w:lineRule="auto"/>
        <w:jc w:val="both"/>
        <w:rPr>
          <w:rFonts w:ascii="Times New Roman" w:hAnsi="Times New Roman" w:cs="Times New Roman"/>
          <w:sz w:val="28"/>
          <w:szCs w:val="28"/>
          <w:lang w:val="uk-UA"/>
        </w:rPr>
      </w:pPr>
    </w:p>
    <w:p w14:paraId="17666B65" w14:textId="77777777" w:rsidR="00B441E3" w:rsidRDefault="00B441E3" w:rsidP="00771E7C">
      <w:pPr>
        <w:spacing w:after="0" w:line="240" w:lineRule="auto"/>
        <w:jc w:val="both"/>
        <w:rPr>
          <w:rFonts w:ascii="Times New Roman" w:hAnsi="Times New Roman" w:cs="Times New Roman"/>
          <w:sz w:val="28"/>
          <w:szCs w:val="28"/>
          <w:lang w:val="uk-UA"/>
        </w:rPr>
      </w:pPr>
    </w:p>
    <w:p w14:paraId="675464AE" w14:textId="77777777" w:rsidR="00B441E3" w:rsidRDefault="00B441E3" w:rsidP="00771E7C">
      <w:pPr>
        <w:spacing w:after="0" w:line="240" w:lineRule="auto"/>
        <w:jc w:val="both"/>
        <w:rPr>
          <w:rFonts w:ascii="Times New Roman" w:hAnsi="Times New Roman" w:cs="Times New Roman"/>
          <w:sz w:val="28"/>
          <w:szCs w:val="28"/>
          <w:lang w:val="uk-UA"/>
        </w:rPr>
      </w:pPr>
    </w:p>
    <w:p w14:paraId="2DD9A178" w14:textId="77777777" w:rsidR="00B441E3" w:rsidRDefault="00B441E3" w:rsidP="00771E7C">
      <w:pPr>
        <w:spacing w:after="0" w:line="240" w:lineRule="auto"/>
        <w:jc w:val="both"/>
        <w:rPr>
          <w:rFonts w:ascii="Times New Roman" w:hAnsi="Times New Roman" w:cs="Times New Roman"/>
          <w:sz w:val="28"/>
          <w:szCs w:val="28"/>
          <w:lang w:val="uk-UA"/>
        </w:rPr>
      </w:pPr>
    </w:p>
    <w:p w14:paraId="0126032D" w14:textId="77777777" w:rsidR="00AD2FB6" w:rsidRDefault="00AD2FB6">
      <w:pPr>
        <w:spacing w:after="0" w:line="240" w:lineRule="auto"/>
        <w:rPr>
          <w:rFonts w:ascii="Times New Roman" w:hAnsi="Times New Roman" w:cs="Times New Roman"/>
          <w:sz w:val="28"/>
          <w:szCs w:val="28"/>
          <w:lang w:val="uk-UA"/>
        </w:rPr>
      </w:pPr>
    </w:p>
    <w:p w14:paraId="2A5488FA" w14:textId="77777777" w:rsidR="002E4112" w:rsidRDefault="002E4112">
      <w:pPr>
        <w:spacing w:after="0" w:line="240" w:lineRule="auto"/>
        <w:rPr>
          <w:rFonts w:ascii="Times New Roman" w:hAnsi="Times New Roman" w:cs="Times New Roman"/>
          <w:sz w:val="28"/>
          <w:szCs w:val="28"/>
          <w:lang w:val="uk-UA"/>
        </w:rPr>
        <w:sectPr w:rsidR="002E4112">
          <w:headerReference w:type="default" r:id="rId8"/>
          <w:pgSz w:w="11906" w:h="16838"/>
          <w:pgMar w:top="1134" w:right="567" w:bottom="1134" w:left="1701" w:header="0" w:footer="0" w:gutter="0"/>
          <w:cols w:space="720"/>
          <w:formProt w:val="0"/>
          <w:titlePg/>
          <w:docGrid w:linePitch="360" w:charSpace="12288"/>
        </w:sectPr>
      </w:pPr>
    </w:p>
    <w:p w14:paraId="08179812"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ЗАТВЕРДЖЕНО</w:t>
      </w:r>
    </w:p>
    <w:p w14:paraId="0C31A0D4"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рішення</w:t>
      </w:r>
      <w:r w:rsidR="00A775BF">
        <w:rPr>
          <w:rFonts w:ascii="Times New Roman" w:hAnsi="Times New Roman" w:cs="Times New Roman"/>
          <w:sz w:val="28"/>
          <w:szCs w:val="28"/>
          <w:lang w:val="uk-UA"/>
        </w:rPr>
        <w:t>м</w:t>
      </w:r>
      <w:r>
        <w:rPr>
          <w:rFonts w:ascii="Times New Roman" w:hAnsi="Times New Roman" w:cs="Times New Roman"/>
          <w:sz w:val="28"/>
          <w:szCs w:val="28"/>
          <w:lang w:val="uk-UA"/>
        </w:rPr>
        <w:t xml:space="preserve"> виконавчого комітету</w:t>
      </w:r>
    </w:p>
    <w:p w14:paraId="66F39C46"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 xml:space="preserve">Решетилівської міської ради </w:t>
      </w:r>
    </w:p>
    <w:p w14:paraId="2ABF14EA" w14:textId="15E5D2F9" w:rsidR="00AD2FB6" w:rsidRDefault="006739D7">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29</w:t>
      </w:r>
      <w:r w:rsidR="002E4112">
        <w:rPr>
          <w:rFonts w:ascii="Times New Roman" w:hAnsi="Times New Roman" w:cs="Times New Roman"/>
          <w:sz w:val="28"/>
          <w:szCs w:val="28"/>
          <w:lang w:val="uk-UA"/>
        </w:rPr>
        <w:t xml:space="preserve"> </w:t>
      </w:r>
      <w:r>
        <w:rPr>
          <w:rFonts w:ascii="Times New Roman" w:hAnsi="Times New Roman" w:cs="Times New Roman"/>
          <w:sz w:val="28"/>
          <w:szCs w:val="28"/>
          <w:lang w:val="uk-UA"/>
        </w:rPr>
        <w:t>травня</w:t>
      </w:r>
      <w:r w:rsidR="002E4112">
        <w:rPr>
          <w:rFonts w:ascii="Times New Roman" w:hAnsi="Times New Roman" w:cs="Times New Roman"/>
          <w:sz w:val="28"/>
          <w:szCs w:val="28"/>
          <w:lang w:val="uk-UA"/>
        </w:rPr>
        <w:t xml:space="preserve"> 2026 року №</w:t>
      </w:r>
      <w:r w:rsidR="001A6E5F">
        <w:rPr>
          <w:rFonts w:ascii="Times New Roman" w:hAnsi="Times New Roman" w:cs="Times New Roman"/>
          <w:sz w:val="28"/>
          <w:szCs w:val="28"/>
          <w:lang w:val="uk-UA"/>
        </w:rPr>
        <w:t xml:space="preserve"> 124</w:t>
      </w:r>
    </w:p>
    <w:p w14:paraId="7F923151" w14:textId="77777777" w:rsidR="00AD2FB6" w:rsidRDefault="00AD2FB6">
      <w:pPr>
        <w:tabs>
          <w:tab w:val="left" w:pos="7088"/>
        </w:tabs>
        <w:spacing w:after="0" w:line="240" w:lineRule="auto"/>
        <w:rPr>
          <w:rFonts w:ascii="Times New Roman" w:hAnsi="Times New Roman" w:cs="Times New Roman"/>
          <w:sz w:val="24"/>
          <w:szCs w:val="24"/>
          <w:lang w:val="uk-UA"/>
        </w:rPr>
      </w:pPr>
    </w:p>
    <w:p w14:paraId="267AE83D" w14:textId="77777777" w:rsidR="00AD2FB6" w:rsidRDefault="00AD2FB6">
      <w:pPr>
        <w:tabs>
          <w:tab w:val="left" w:pos="7088"/>
        </w:tabs>
        <w:spacing w:after="0" w:line="240" w:lineRule="auto"/>
        <w:rPr>
          <w:rFonts w:ascii="Times New Roman" w:hAnsi="Times New Roman" w:cs="Times New Roman"/>
          <w:sz w:val="24"/>
          <w:szCs w:val="24"/>
          <w:lang w:val="uk-UA"/>
        </w:rPr>
      </w:pPr>
    </w:p>
    <w:p w14:paraId="542C30B8" w14:textId="77777777" w:rsidR="00AD2FB6" w:rsidRDefault="002E4112">
      <w:pPr>
        <w:tabs>
          <w:tab w:val="left" w:pos="7088"/>
        </w:tabs>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Висновок</w:t>
      </w:r>
    </w:p>
    <w:p w14:paraId="3E55E467" w14:textId="5E684D1E" w:rsidR="00AD2FB6" w:rsidRDefault="002E4112">
      <w:pPr>
        <w:spacing w:after="0" w:line="240" w:lineRule="auto"/>
        <w:ind w:right="99"/>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виконавчого комітету Решетилівської міської ради, як органу опіки і піклування, щодо доцільності позбавлення батьківських прав </w:t>
      </w:r>
      <w:r w:rsidR="006739D7" w:rsidRPr="006739D7">
        <w:rPr>
          <w:rFonts w:ascii="Times New Roman" w:eastAsia="Calibri" w:hAnsi="Times New Roman" w:cs="Times New Roman"/>
          <w:bCs/>
          <w:sz w:val="28"/>
          <w:szCs w:val="28"/>
          <w:lang w:val="uk-UA"/>
        </w:rPr>
        <w:t>громадянина Д</w:t>
      </w:r>
      <w:r w:rsidR="006D6222">
        <w:rPr>
          <w:rFonts w:ascii="Times New Roman" w:eastAsia="Calibri" w:hAnsi="Times New Roman" w:cs="Times New Roman"/>
          <w:bCs/>
          <w:sz w:val="28"/>
          <w:szCs w:val="28"/>
          <w:lang w:val="uk-UA"/>
        </w:rPr>
        <w:t>*</w:t>
      </w:r>
      <w:r w:rsidR="006739D7" w:rsidRPr="006739D7">
        <w:rPr>
          <w:rFonts w:ascii="Times New Roman" w:eastAsia="Calibri" w:hAnsi="Times New Roman" w:cs="Times New Roman"/>
          <w:bCs/>
          <w:sz w:val="28"/>
          <w:szCs w:val="28"/>
          <w:lang w:val="uk-UA"/>
        </w:rPr>
        <w:t xml:space="preserve"> Ігоря </w:t>
      </w:r>
      <w:proofErr w:type="spellStart"/>
      <w:r w:rsidR="006739D7" w:rsidRPr="006739D7">
        <w:rPr>
          <w:rFonts w:ascii="Times New Roman" w:eastAsia="Calibri" w:hAnsi="Times New Roman" w:cs="Times New Roman"/>
          <w:bCs/>
          <w:sz w:val="28"/>
          <w:szCs w:val="28"/>
          <w:lang w:val="uk-UA"/>
        </w:rPr>
        <w:t>Вʼячеславовича</w:t>
      </w:r>
      <w:proofErr w:type="spellEnd"/>
      <w:r w:rsidR="006739D7" w:rsidRPr="006739D7">
        <w:rPr>
          <w:rFonts w:ascii="Times New Roman" w:eastAsia="Calibri" w:hAnsi="Times New Roman" w:cs="Times New Roman"/>
          <w:bCs/>
          <w:sz w:val="28"/>
          <w:szCs w:val="28"/>
          <w:lang w:val="uk-UA"/>
        </w:rPr>
        <w:t xml:space="preserve"> відносно неповнолітнього сина Д</w:t>
      </w:r>
      <w:r w:rsidR="006D6222">
        <w:rPr>
          <w:rFonts w:ascii="Times New Roman" w:eastAsia="Calibri" w:hAnsi="Times New Roman" w:cs="Times New Roman"/>
          <w:bCs/>
          <w:sz w:val="28"/>
          <w:szCs w:val="28"/>
          <w:lang w:val="uk-UA"/>
        </w:rPr>
        <w:t>*</w:t>
      </w:r>
      <w:r w:rsidR="006739D7" w:rsidRPr="006739D7">
        <w:rPr>
          <w:rFonts w:ascii="Times New Roman" w:eastAsia="Calibri" w:hAnsi="Times New Roman" w:cs="Times New Roman"/>
          <w:bCs/>
          <w:sz w:val="28"/>
          <w:szCs w:val="28"/>
          <w:lang w:val="uk-UA"/>
        </w:rPr>
        <w:t xml:space="preserve"> Андрія Ігоровича, </w:t>
      </w:r>
      <w:r w:rsidR="006D6222">
        <w:rPr>
          <w:rFonts w:ascii="Times New Roman" w:eastAsia="Calibri" w:hAnsi="Times New Roman" w:cs="Times New Roman"/>
          <w:bCs/>
          <w:sz w:val="28"/>
          <w:szCs w:val="28"/>
          <w:lang w:val="uk-UA"/>
        </w:rPr>
        <w:t>*</w:t>
      </w:r>
      <w:r w:rsidR="006739D7" w:rsidRPr="006739D7">
        <w:rPr>
          <w:rFonts w:ascii="Times New Roman" w:eastAsia="Calibri" w:hAnsi="Times New Roman" w:cs="Times New Roman"/>
          <w:bCs/>
          <w:sz w:val="28"/>
          <w:szCs w:val="28"/>
          <w:lang w:val="uk-UA"/>
        </w:rPr>
        <w:t xml:space="preserve"> року народження</w:t>
      </w:r>
    </w:p>
    <w:p w14:paraId="1B11A004" w14:textId="77777777" w:rsidR="006739D7" w:rsidRDefault="006739D7">
      <w:pPr>
        <w:spacing w:after="0" w:line="240" w:lineRule="auto"/>
        <w:ind w:firstLine="567"/>
        <w:jc w:val="both"/>
        <w:rPr>
          <w:rFonts w:ascii="Times New Roman" w:eastAsia="Calibri" w:hAnsi="Times New Roman" w:cs="Times New Roman"/>
          <w:sz w:val="28"/>
          <w:szCs w:val="28"/>
          <w:lang w:val="uk-UA"/>
        </w:rPr>
      </w:pPr>
    </w:p>
    <w:p w14:paraId="0E3487E8" w14:textId="76E0F832" w:rsidR="006739D7" w:rsidRDefault="00A827B0">
      <w:pPr>
        <w:spacing w:after="0" w:line="240" w:lineRule="auto"/>
        <w:ind w:firstLine="567"/>
        <w:jc w:val="both"/>
        <w:rPr>
          <w:rFonts w:ascii="Times New Roman" w:eastAsia="Calibri" w:hAnsi="Times New Roman" w:cs="Times New Roman"/>
          <w:sz w:val="28"/>
          <w:szCs w:val="28"/>
          <w:lang w:val="uk-UA"/>
        </w:rPr>
      </w:pPr>
      <w:r w:rsidRPr="00A827B0">
        <w:rPr>
          <w:rFonts w:ascii="Times New Roman" w:eastAsia="Calibri" w:hAnsi="Times New Roman" w:cs="Times New Roman"/>
          <w:sz w:val="28"/>
          <w:szCs w:val="28"/>
          <w:lang w:val="uk-UA"/>
        </w:rPr>
        <w:t xml:space="preserve">В провадженні </w:t>
      </w:r>
      <w:r>
        <w:rPr>
          <w:rFonts w:ascii="Times New Roman" w:eastAsia="Calibri" w:hAnsi="Times New Roman" w:cs="Times New Roman"/>
          <w:sz w:val="28"/>
          <w:szCs w:val="28"/>
          <w:lang w:val="uk-UA"/>
        </w:rPr>
        <w:t>Київського</w:t>
      </w:r>
      <w:r w:rsidRPr="00A827B0">
        <w:rPr>
          <w:rFonts w:ascii="Times New Roman" w:eastAsia="Calibri" w:hAnsi="Times New Roman" w:cs="Times New Roman"/>
          <w:sz w:val="28"/>
          <w:szCs w:val="28"/>
          <w:lang w:val="uk-UA"/>
        </w:rPr>
        <w:t xml:space="preserve"> районного суду міста Полтави знаходиться справа № 552/</w:t>
      </w:r>
      <w:r>
        <w:rPr>
          <w:rFonts w:ascii="Times New Roman" w:eastAsia="Calibri" w:hAnsi="Times New Roman" w:cs="Times New Roman"/>
          <w:sz w:val="28"/>
          <w:szCs w:val="28"/>
          <w:lang w:val="uk-UA"/>
        </w:rPr>
        <w:t>1212</w:t>
      </w:r>
      <w:r w:rsidRPr="00A827B0">
        <w:rPr>
          <w:rFonts w:ascii="Times New Roman" w:eastAsia="Calibri" w:hAnsi="Times New Roman" w:cs="Times New Roman"/>
          <w:sz w:val="28"/>
          <w:szCs w:val="28"/>
          <w:lang w:val="uk-UA"/>
        </w:rPr>
        <w:t>/2</w:t>
      </w:r>
      <w:r>
        <w:rPr>
          <w:rFonts w:ascii="Times New Roman" w:eastAsia="Calibri" w:hAnsi="Times New Roman" w:cs="Times New Roman"/>
          <w:sz w:val="28"/>
          <w:szCs w:val="28"/>
          <w:lang w:val="uk-UA"/>
        </w:rPr>
        <w:t>6</w:t>
      </w:r>
      <w:r w:rsidRPr="00A827B0">
        <w:rPr>
          <w:rFonts w:ascii="Times New Roman" w:eastAsia="Calibri" w:hAnsi="Times New Roman" w:cs="Times New Roman"/>
          <w:sz w:val="28"/>
          <w:szCs w:val="28"/>
          <w:lang w:val="uk-UA"/>
        </w:rPr>
        <w:t xml:space="preserve"> за позовом </w:t>
      </w:r>
      <w:r>
        <w:rPr>
          <w:rFonts w:ascii="Times New Roman" w:eastAsia="Calibri" w:hAnsi="Times New Roman" w:cs="Times New Roman"/>
          <w:sz w:val="28"/>
          <w:szCs w:val="28"/>
          <w:lang w:val="uk-UA"/>
        </w:rPr>
        <w:t>Л</w:t>
      </w:r>
      <w:r w:rsidR="006D6222">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Олени Геннадіївни</w:t>
      </w:r>
      <w:r w:rsidRPr="00A827B0">
        <w:rPr>
          <w:rFonts w:ascii="Times New Roman" w:eastAsia="Calibri" w:hAnsi="Times New Roman" w:cs="Times New Roman"/>
          <w:sz w:val="28"/>
          <w:szCs w:val="28"/>
          <w:lang w:val="uk-UA"/>
        </w:rPr>
        <w:t xml:space="preserve"> до </w:t>
      </w:r>
      <w:r w:rsidR="00B1047E">
        <w:rPr>
          <w:rFonts w:ascii="Times New Roman" w:eastAsia="Calibri" w:hAnsi="Times New Roman" w:cs="Times New Roman"/>
          <w:sz w:val="28"/>
          <w:szCs w:val="28"/>
          <w:lang w:val="uk-UA"/>
        </w:rPr>
        <w:t>Д</w:t>
      </w:r>
      <w:r w:rsidR="006D6222">
        <w:rPr>
          <w:rFonts w:ascii="Times New Roman" w:eastAsia="Calibri" w:hAnsi="Times New Roman" w:cs="Times New Roman"/>
          <w:sz w:val="28"/>
          <w:szCs w:val="28"/>
          <w:lang w:val="uk-UA"/>
        </w:rPr>
        <w:t>*</w:t>
      </w:r>
      <w:r w:rsidR="00B1047E">
        <w:rPr>
          <w:rFonts w:ascii="Times New Roman" w:eastAsia="Calibri" w:hAnsi="Times New Roman" w:cs="Times New Roman"/>
          <w:sz w:val="28"/>
          <w:szCs w:val="28"/>
          <w:lang w:val="uk-UA"/>
        </w:rPr>
        <w:t xml:space="preserve"> Ігоря </w:t>
      </w:r>
      <w:proofErr w:type="spellStart"/>
      <w:r w:rsidR="00B1047E">
        <w:rPr>
          <w:rFonts w:ascii="Times New Roman" w:eastAsia="Calibri" w:hAnsi="Times New Roman" w:cs="Times New Roman"/>
          <w:sz w:val="28"/>
          <w:szCs w:val="28"/>
          <w:lang w:val="uk-UA"/>
        </w:rPr>
        <w:t>Вʼячеславовича</w:t>
      </w:r>
      <w:proofErr w:type="spellEnd"/>
      <w:r w:rsidRPr="00A827B0">
        <w:rPr>
          <w:rFonts w:ascii="Times New Roman" w:eastAsia="Calibri" w:hAnsi="Times New Roman" w:cs="Times New Roman"/>
          <w:sz w:val="28"/>
          <w:szCs w:val="28"/>
          <w:lang w:val="uk-UA"/>
        </w:rPr>
        <w:t xml:space="preserve"> про позбавлення батьківських прав. Встановлено, що громадянин </w:t>
      </w:r>
      <w:r w:rsidR="00B1047E">
        <w:rPr>
          <w:rFonts w:ascii="Times New Roman" w:eastAsia="Calibri" w:hAnsi="Times New Roman" w:cs="Times New Roman"/>
          <w:sz w:val="28"/>
          <w:szCs w:val="28"/>
          <w:lang w:val="uk-UA"/>
        </w:rPr>
        <w:t>Д</w:t>
      </w:r>
      <w:r w:rsidR="006D6222">
        <w:rPr>
          <w:rFonts w:ascii="Times New Roman" w:eastAsia="Calibri" w:hAnsi="Times New Roman" w:cs="Times New Roman"/>
          <w:sz w:val="28"/>
          <w:szCs w:val="28"/>
          <w:lang w:val="uk-UA"/>
        </w:rPr>
        <w:t>*</w:t>
      </w:r>
      <w:r w:rsidR="00B1047E">
        <w:rPr>
          <w:rFonts w:ascii="Times New Roman" w:eastAsia="Calibri" w:hAnsi="Times New Roman" w:cs="Times New Roman"/>
          <w:sz w:val="28"/>
          <w:szCs w:val="28"/>
          <w:lang w:val="uk-UA"/>
        </w:rPr>
        <w:t xml:space="preserve"> Ігор </w:t>
      </w:r>
      <w:proofErr w:type="spellStart"/>
      <w:r w:rsidR="00B1047E">
        <w:rPr>
          <w:rFonts w:ascii="Times New Roman" w:eastAsia="Calibri" w:hAnsi="Times New Roman" w:cs="Times New Roman"/>
          <w:sz w:val="28"/>
          <w:szCs w:val="28"/>
          <w:lang w:val="uk-UA"/>
        </w:rPr>
        <w:t>Вʼячеславович</w:t>
      </w:r>
      <w:proofErr w:type="spellEnd"/>
      <w:r w:rsidRPr="00A827B0">
        <w:rPr>
          <w:rFonts w:ascii="Times New Roman" w:eastAsia="Calibri" w:hAnsi="Times New Roman" w:cs="Times New Roman"/>
          <w:sz w:val="28"/>
          <w:szCs w:val="28"/>
          <w:lang w:val="uk-UA"/>
        </w:rPr>
        <w:t xml:space="preserve">, </w:t>
      </w:r>
      <w:r w:rsidR="006D6222">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xml:space="preserve"> року народження, останнє відоме місце </w:t>
      </w:r>
      <w:r w:rsidR="007B7A06">
        <w:rPr>
          <w:rFonts w:ascii="Times New Roman" w:eastAsia="Calibri" w:hAnsi="Times New Roman" w:cs="Times New Roman"/>
          <w:sz w:val="28"/>
          <w:szCs w:val="28"/>
          <w:lang w:val="uk-UA"/>
        </w:rPr>
        <w:t>проживання</w:t>
      </w:r>
      <w:r w:rsidRPr="00A827B0">
        <w:rPr>
          <w:rFonts w:ascii="Times New Roman" w:eastAsia="Calibri" w:hAnsi="Times New Roman" w:cs="Times New Roman"/>
          <w:sz w:val="28"/>
          <w:szCs w:val="28"/>
          <w:lang w:val="uk-UA"/>
        </w:rPr>
        <w:t xml:space="preserve">: </w:t>
      </w:r>
      <w:r w:rsidR="006D6222">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м.</w:t>
      </w:r>
      <w:r w:rsidR="00B441E3">
        <w:rPr>
          <w:rFonts w:ascii="Times New Roman" w:eastAsia="Calibri" w:hAnsi="Times New Roman" w:cs="Times New Roman"/>
          <w:sz w:val="28"/>
          <w:szCs w:val="28"/>
          <w:lang w:val="uk-UA"/>
        </w:rPr>
        <w:t> </w:t>
      </w:r>
      <w:r w:rsidRPr="00A827B0">
        <w:rPr>
          <w:rFonts w:ascii="Times New Roman" w:eastAsia="Calibri" w:hAnsi="Times New Roman" w:cs="Times New Roman"/>
          <w:sz w:val="28"/>
          <w:szCs w:val="28"/>
          <w:lang w:val="uk-UA"/>
        </w:rPr>
        <w:t>Полтава, Полтавський р-н, Полтавська обл., є батьком неповнолітньо</w:t>
      </w:r>
      <w:r w:rsidR="007B7A06">
        <w:rPr>
          <w:rFonts w:ascii="Times New Roman" w:eastAsia="Calibri" w:hAnsi="Times New Roman" w:cs="Times New Roman"/>
          <w:sz w:val="28"/>
          <w:szCs w:val="28"/>
          <w:lang w:val="uk-UA"/>
        </w:rPr>
        <w:t>го</w:t>
      </w:r>
      <w:r w:rsidRPr="00A827B0">
        <w:rPr>
          <w:rFonts w:ascii="Times New Roman" w:eastAsia="Calibri" w:hAnsi="Times New Roman" w:cs="Times New Roman"/>
          <w:sz w:val="28"/>
          <w:szCs w:val="28"/>
          <w:lang w:val="uk-UA"/>
        </w:rPr>
        <w:t xml:space="preserve"> </w:t>
      </w:r>
      <w:r w:rsidR="007B7A06">
        <w:rPr>
          <w:rFonts w:ascii="Times New Roman" w:eastAsia="Calibri" w:hAnsi="Times New Roman" w:cs="Times New Roman"/>
          <w:sz w:val="28"/>
          <w:szCs w:val="28"/>
          <w:lang w:val="uk-UA"/>
        </w:rPr>
        <w:t>Д</w:t>
      </w:r>
      <w:r w:rsidR="006D6222">
        <w:rPr>
          <w:rFonts w:ascii="Times New Roman" w:eastAsia="Calibri" w:hAnsi="Times New Roman" w:cs="Times New Roman"/>
          <w:sz w:val="28"/>
          <w:szCs w:val="28"/>
          <w:lang w:val="uk-UA"/>
        </w:rPr>
        <w:t>*</w:t>
      </w:r>
      <w:r w:rsidR="007B7A06">
        <w:rPr>
          <w:rFonts w:ascii="Times New Roman" w:eastAsia="Calibri" w:hAnsi="Times New Roman" w:cs="Times New Roman"/>
          <w:sz w:val="28"/>
          <w:szCs w:val="28"/>
          <w:lang w:val="uk-UA"/>
        </w:rPr>
        <w:t xml:space="preserve"> Андрія Ігоровича</w:t>
      </w:r>
      <w:r w:rsidRPr="00A827B0">
        <w:rPr>
          <w:rFonts w:ascii="Times New Roman" w:eastAsia="Calibri" w:hAnsi="Times New Roman" w:cs="Times New Roman"/>
          <w:sz w:val="28"/>
          <w:szCs w:val="28"/>
          <w:lang w:val="uk-UA"/>
        </w:rPr>
        <w:t xml:space="preserve">, </w:t>
      </w:r>
      <w:r w:rsidR="006D6222">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xml:space="preserve"> року народження (свідоцтво про народження серія </w:t>
      </w:r>
      <w:r w:rsidR="006D6222">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xml:space="preserve">, видане відділом реєстрації актів цивільного стану </w:t>
      </w:r>
      <w:r w:rsidR="007B7A06">
        <w:rPr>
          <w:rFonts w:ascii="Times New Roman" w:eastAsia="Calibri" w:hAnsi="Times New Roman" w:cs="Times New Roman"/>
          <w:sz w:val="28"/>
          <w:szCs w:val="28"/>
          <w:lang w:val="uk-UA"/>
        </w:rPr>
        <w:t>по м. Харків Харківського міського управління юстиції</w:t>
      </w:r>
      <w:r w:rsidRPr="00A827B0">
        <w:rPr>
          <w:rFonts w:ascii="Times New Roman" w:eastAsia="Calibri" w:hAnsi="Times New Roman" w:cs="Times New Roman"/>
          <w:sz w:val="28"/>
          <w:szCs w:val="28"/>
          <w:lang w:val="uk-UA"/>
        </w:rPr>
        <w:t xml:space="preserve"> </w:t>
      </w:r>
      <w:r w:rsidR="007B7A06">
        <w:rPr>
          <w:rFonts w:ascii="Times New Roman" w:eastAsia="Calibri" w:hAnsi="Times New Roman" w:cs="Times New Roman"/>
          <w:sz w:val="28"/>
          <w:szCs w:val="28"/>
          <w:lang w:val="uk-UA"/>
        </w:rPr>
        <w:t>20</w:t>
      </w:r>
      <w:r w:rsidRPr="00A827B0">
        <w:rPr>
          <w:rFonts w:ascii="Times New Roman" w:eastAsia="Calibri" w:hAnsi="Times New Roman" w:cs="Times New Roman"/>
          <w:sz w:val="28"/>
          <w:szCs w:val="28"/>
          <w:lang w:val="uk-UA"/>
        </w:rPr>
        <w:t>.</w:t>
      </w:r>
      <w:r w:rsidR="007B7A06">
        <w:rPr>
          <w:rFonts w:ascii="Times New Roman" w:eastAsia="Calibri" w:hAnsi="Times New Roman" w:cs="Times New Roman"/>
          <w:sz w:val="28"/>
          <w:szCs w:val="28"/>
          <w:lang w:val="uk-UA"/>
        </w:rPr>
        <w:t>10</w:t>
      </w:r>
      <w:r w:rsidRPr="00A827B0">
        <w:rPr>
          <w:rFonts w:ascii="Times New Roman" w:eastAsia="Calibri" w:hAnsi="Times New Roman" w:cs="Times New Roman"/>
          <w:sz w:val="28"/>
          <w:szCs w:val="28"/>
          <w:lang w:val="uk-UA"/>
        </w:rPr>
        <w:t>.20</w:t>
      </w:r>
      <w:r w:rsidR="007B7A06">
        <w:rPr>
          <w:rFonts w:ascii="Times New Roman" w:eastAsia="Calibri" w:hAnsi="Times New Roman" w:cs="Times New Roman"/>
          <w:sz w:val="28"/>
          <w:szCs w:val="28"/>
          <w:lang w:val="uk-UA"/>
        </w:rPr>
        <w:t>09</w:t>
      </w:r>
      <w:r w:rsidRPr="00A827B0">
        <w:rPr>
          <w:rFonts w:ascii="Times New Roman" w:eastAsia="Calibri" w:hAnsi="Times New Roman" w:cs="Times New Roman"/>
          <w:sz w:val="28"/>
          <w:szCs w:val="28"/>
          <w:lang w:val="uk-UA"/>
        </w:rPr>
        <w:t xml:space="preserve"> року).</w:t>
      </w:r>
    </w:p>
    <w:p w14:paraId="104E97F7" w14:textId="56DDE2D5" w:rsidR="00E817EA" w:rsidRDefault="00E817EA"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Calibri" w:hAnsi="Times New Roman" w:cs="Times New Roman"/>
          <w:sz w:val="28"/>
          <w:szCs w:val="28"/>
          <w:lang w:val="uk-UA"/>
        </w:rPr>
        <w:t>Л</w:t>
      </w:r>
      <w:r w:rsidR="006D6222">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(Д</w:t>
      </w:r>
      <w:r w:rsidR="006D6222">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Олена Геннадіївна та </w:t>
      </w:r>
      <w:r w:rsidR="00B115C7">
        <w:rPr>
          <w:rFonts w:ascii="Times New Roman" w:eastAsia="Calibri" w:hAnsi="Times New Roman" w:cs="Times New Roman"/>
          <w:sz w:val="28"/>
          <w:szCs w:val="28"/>
          <w:lang w:val="uk-UA"/>
        </w:rPr>
        <w:t>Д</w:t>
      </w:r>
      <w:r w:rsidR="006D6222">
        <w:rPr>
          <w:rFonts w:ascii="Times New Roman" w:eastAsia="Calibri" w:hAnsi="Times New Roman" w:cs="Times New Roman"/>
          <w:sz w:val="28"/>
          <w:szCs w:val="28"/>
          <w:lang w:val="uk-UA"/>
        </w:rPr>
        <w:t>*</w:t>
      </w:r>
      <w:r w:rsidR="00B115C7">
        <w:rPr>
          <w:rFonts w:ascii="Times New Roman" w:eastAsia="Calibri" w:hAnsi="Times New Roman" w:cs="Times New Roman"/>
          <w:sz w:val="28"/>
          <w:szCs w:val="28"/>
          <w:lang w:val="uk-UA"/>
        </w:rPr>
        <w:t xml:space="preserve"> Ігор </w:t>
      </w:r>
      <w:proofErr w:type="spellStart"/>
      <w:r w:rsidR="00B115C7">
        <w:rPr>
          <w:rFonts w:ascii="Times New Roman" w:eastAsia="Calibri" w:hAnsi="Times New Roman" w:cs="Times New Roman"/>
          <w:sz w:val="28"/>
          <w:szCs w:val="28"/>
          <w:lang w:val="uk-UA"/>
        </w:rPr>
        <w:t>Вʼячеславович</w:t>
      </w:r>
      <w:proofErr w:type="spellEnd"/>
      <w:r w:rsidR="00B115C7">
        <w:rPr>
          <w:rFonts w:ascii="Times New Roman" w:eastAsia="Calibri" w:hAnsi="Times New Roman" w:cs="Times New Roman"/>
          <w:sz w:val="28"/>
          <w:szCs w:val="28"/>
          <w:lang w:val="uk-UA"/>
        </w:rPr>
        <w:t xml:space="preserve"> перебували у зареєстрованому шлюбі з червня 2009 року, який було розірвано рішенням Решетилівського районного суду Полтавської області 15.09.2011 року.</w:t>
      </w:r>
      <w:r w:rsidRPr="00E817EA">
        <w:rPr>
          <w:rFonts w:ascii="Times New Roman" w:eastAsia="Times New Roman" w:hAnsi="Times New Roman" w:cs="Times New Roman"/>
          <w:sz w:val="28"/>
          <w:szCs w:val="28"/>
          <w:lang w:val="uk-UA"/>
        </w:rPr>
        <w:t xml:space="preserve"> З того часу батько дитини практично самоусунувся від виконання своїх батьківських обов’язків: не утримує дитину, не цікавиться її життям, не спілкується з нею, не пише, не телефонує, не відвідує у навчальних закладах та не приходить на батьківські збори. </w:t>
      </w:r>
    </w:p>
    <w:p w14:paraId="3228998D" w14:textId="30453E21" w:rsidR="00C9722F" w:rsidRDefault="00C9722F"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до довідки виданої </w:t>
      </w:r>
      <w:r w:rsidR="00E817EA" w:rsidRPr="00E817EA">
        <w:rPr>
          <w:rFonts w:ascii="Times New Roman" w:eastAsia="Times New Roman" w:hAnsi="Times New Roman" w:cs="Times New Roman"/>
          <w:sz w:val="28"/>
          <w:szCs w:val="28"/>
          <w:lang w:val="uk-UA"/>
        </w:rPr>
        <w:t>адміністрацією Опорного закладу ,,Решетилівський ліцей імені І.Л. Олійника Решетилівської міської ради”</w:t>
      </w:r>
      <w:r>
        <w:rPr>
          <w:rFonts w:ascii="Times New Roman" w:eastAsia="Times New Roman" w:hAnsi="Times New Roman" w:cs="Times New Roman"/>
          <w:sz w:val="28"/>
          <w:szCs w:val="28"/>
          <w:lang w:val="uk-UA"/>
        </w:rPr>
        <w:t xml:space="preserve"> мати дитини, Л</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Олена Геннадіївна, приділяє належну увагу вихованню сина, бере участь у виховних та організаційних заходах класу та навчального закладу. Батько, 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Ігор </w:t>
      </w:r>
      <w:proofErr w:type="spellStart"/>
      <w:r>
        <w:rPr>
          <w:rFonts w:ascii="Times New Roman" w:eastAsia="Times New Roman" w:hAnsi="Times New Roman" w:cs="Times New Roman"/>
          <w:sz w:val="28"/>
          <w:szCs w:val="28"/>
          <w:lang w:val="uk-UA"/>
        </w:rPr>
        <w:t>Вʼячеславович</w:t>
      </w:r>
      <w:proofErr w:type="spellEnd"/>
      <w:r>
        <w:rPr>
          <w:rFonts w:ascii="Times New Roman" w:eastAsia="Times New Roman" w:hAnsi="Times New Roman" w:cs="Times New Roman"/>
          <w:sz w:val="28"/>
          <w:szCs w:val="28"/>
          <w:lang w:val="uk-UA"/>
        </w:rPr>
        <w:t>, за роки навчання дитини ні з класним керівником, ні з учителями-</w:t>
      </w:r>
      <w:proofErr w:type="spellStart"/>
      <w:r>
        <w:rPr>
          <w:rFonts w:ascii="Times New Roman" w:eastAsia="Times New Roman" w:hAnsi="Times New Roman" w:cs="Times New Roman"/>
          <w:sz w:val="28"/>
          <w:szCs w:val="28"/>
          <w:lang w:val="uk-UA"/>
        </w:rPr>
        <w:t>предметниками</w:t>
      </w:r>
      <w:proofErr w:type="spellEnd"/>
      <w:r>
        <w:rPr>
          <w:rFonts w:ascii="Times New Roman" w:eastAsia="Times New Roman" w:hAnsi="Times New Roman" w:cs="Times New Roman"/>
          <w:sz w:val="28"/>
          <w:szCs w:val="28"/>
          <w:lang w:val="uk-UA"/>
        </w:rPr>
        <w:t xml:space="preserve"> з приводу навчання та виховання</w:t>
      </w:r>
      <w:r w:rsidR="00E817EA" w:rsidRPr="00E817EA">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дитини не спілкувався. Потребами сина не цікавився ні особисто, ні по телефону, на батьківських зборах жодного разу присутнім не був.</w:t>
      </w:r>
    </w:p>
    <w:p w14:paraId="5A978040" w14:textId="5887CA9D" w:rsidR="00E817EA" w:rsidRPr="00E817EA" w:rsidRDefault="005D6BFB"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Мати дитини не перешкоджала спілкуванню Андрія з його батьком про що свідчить той факт, </w:t>
      </w:r>
      <w:r w:rsidR="00E817EA" w:rsidRPr="00E817EA">
        <w:rPr>
          <w:rFonts w:ascii="Times New Roman" w:eastAsia="Times New Roman" w:hAnsi="Times New Roman" w:cs="Times New Roman"/>
          <w:sz w:val="28"/>
          <w:szCs w:val="28"/>
          <w:lang w:val="uk-UA"/>
        </w:rPr>
        <w:t xml:space="preserve">що не було жодного звернення громадянина </w:t>
      </w:r>
      <w:r>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І.В.</w:t>
      </w:r>
      <w:r w:rsidR="00E817EA" w:rsidRPr="00E817EA">
        <w:rPr>
          <w:rFonts w:ascii="Times New Roman" w:eastAsia="Times New Roman" w:hAnsi="Times New Roman" w:cs="Times New Roman"/>
          <w:sz w:val="28"/>
          <w:szCs w:val="28"/>
          <w:lang w:val="uk-UA"/>
        </w:rPr>
        <w:t xml:space="preserve"> до служби у справах дітей або ж до виконавчого комітету Решетилівської міської ради, як органу опіки та піклування щодо усунення перешкод у спілкуванні дитини та визначення способу участі батька у вихованні доньки. </w:t>
      </w:r>
      <w:r>
        <w:rPr>
          <w:rFonts w:ascii="Times New Roman" w:eastAsia="Times New Roman" w:hAnsi="Times New Roman" w:cs="Times New Roman"/>
          <w:sz w:val="28"/>
          <w:szCs w:val="28"/>
          <w:lang w:val="uk-UA"/>
        </w:rPr>
        <w:t>З чого можна зробити висновок</w:t>
      </w:r>
      <w:r w:rsidR="00E817EA" w:rsidRPr="00E817EA">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що</w:t>
      </w:r>
      <w:r w:rsidR="00E817EA" w:rsidRPr="00E817EA">
        <w:rPr>
          <w:rFonts w:ascii="Times New Roman" w:eastAsia="Times New Roman" w:hAnsi="Times New Roman" w:cs="Times New Roman"/>
          <w:sz w:val="28"/>
          <w:szCs w:val="28"/>
          <w:lang w:val="uk-UA"/>
        </w:rPr>
        <w:t xml:space="preserve"> батьку у спілкуванн</w:t>
      </w:r>
      <w:r>
        <w:rPr>
          <w:rFonts w:ascii="Times New Roman" w:eastAsia="Times New Roman" w:hAnsi="Times New Roman" w:cs="Times New Roman"/>
          <w:sz w:val="28"/>
          <w:szCs w:val="28"/>
          <w:lang w:val="uk-UA"/>
        </w:rPr>
        <w:t>і з</w:t>
      </w:r>
      <w:r w:rsidR="00E817EA" w:rsidRPr="00E817EA">
        <w:rPr>
          <w:rFonts w:ascii="Times New Roman" w:eastAsia="Times New Roman" w:hAnsi="Times New Roman" w:cs="Times New Roman"/>
          <w:sz w:val="28"/>
          <w:szCs w:val="28"/>
          <w:lang w:val="uk-UA"/>
        </w:rPr>
        <w:t xml:space="preserve"> дитин</w:t>
      </w:r>
      <w:r>
        <w:rPr>
          <w:rFonts w:ascii="Times New Roman" w:eastAsia="Times New Roman" w:hAnsi="Times New Roman" w:cs="Times New Roman"/>
          <w:sz w:val="28"/>
          <w:szCs w:val="28"/>
          <w:lang w:val="uk-UA"/>
        </w:rPr>
        <w:t>ою</w:t>
      </w:r>
      <w:r w:rsidR="00E817EA" w:rsidRPr="00E817EA">
        <w:rPr>
          <w:rFonts w:ascii="Times New Roman" w:eastAsia="Times New Roman" w:hAnsi="Times New Roman" w:cs="Times New Roman"/>
          <w:sz w:val="28"/>
          <w:szCs w:val="28"/>
          <w:lang w:val="uk-UA"/>
        </w:rPr>
        <w:t xml:space="preserve"> не перешкоджали, але він свідомо нехтував своїми батьківськими обов’язками.</w:t>
      </w:r>
    </w:p>
    <w:p w14:paraId="44173282" w14:textId="4ADAA0D0" w:rsidR="005D6BFB" w:rsidRDefault="005D6BFB" w:rsidP="00B441E3">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Андрій Ігорович проживає разом з </w:t>
      </w:r>
      <w:proofErr w:type="spellStart"/>
      <w:r>
        <w:rPr>
          <w:rFonts w:ascii="Times New Roman" w:eastAsia="Times New Roman" w:hAnsi="Times New Roman" w:cs="Times New Roman"/>
          <w:sz w:val="28"/>
          <w:szCs w:val="28"/>
          <w:lang w:val="uk-UA"/>
        </w:rPr>
        <w:t>матірʼю</w:t>
      </w:r>
      <w:proofErr w:type="spellEnd"/>
      <w:r>
        <w:rPr>
          <w:rFonts w:ascii="Times New Roman" w:eastAsia="Times New Roman" w:hAnsi="Times New Roman" w:cs="Times New Roman"/>
          <w:sz w:val="28"/>
          <w:szCs w:val="28"/>
          <w:lang w:val="uk-UA"/>
        </w:rPr>
        <w:t xml:space="preserve"> Л</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Оленою Геннадіївною, </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 її чоловіком Л</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Сергієм Олександровичем, </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lastRenderedPageBreak/>
        <w:t>молодшою сестрою Л</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Дарʼєю</w:t>
      </w:r>
      <w:proofErr w:type="spellEnd"/>
      <w:r>
        <w:rPr>
          <w:rFonts w:ascii="Times New Roman" w:eastAsia="Times New Roman" w:hAnsi="Times New Roman" w:cs="Times New Roman"/>
          <w:sz w:val="28"/>
          <w:szCs w:val="28"/>
          <w:lang w:val="uk-UA"/>
        </w:rPr>
        <w:t xml:space="preserve"> Сергіївною, </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 (довідка видана виконавчим комітетом Решетилівської міської ради від 29.10.2015 № 10-09.3/1169).</w:t>
      </w:r>
    </w:p>
    <w:p w14:paraId="48F97121" w14:textId="0F15E3D0" w:rsid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Матеріальним забезпеченням та утриманням дитини займа</w:t>
      </w:r>
      <w:r w:rsidR="005D6BFB">
        <w:rPr>
          <w:rFonts w:ascii="Times New Roman" w:eastAsia="Times New Roman" w:hAnsi="Times New Roman" w:cs="Times New Roman"/>
          <w:sz w:val="28"/>
          <w:szCs w:val="28"/>
          <w:lang w:val="uk-UA"/>
        </w:rPr>
        <w:t>є</w:t>
      </w:r>
      <w:r w:rsidRPr="00E817EA">
        <w:rPr>
          <w:rFonts w:ascii="Times New Roman" w:eastAsia="Times New Roman" w:hAnsi="Times New Roman" w:cs="Times New Roman"/>
          <w:sz w:val="28"/>
          <w:szCs w:val="28"/>
          <w:lang w:val="uk-UA"/>
        </w:rPr>
        <w:t xml:space="preserve">ться мати дитини </w:t>
      </w:r>
      <w:r w:rsidR="005D6BFB">
        <w:rPr>
          <w:rFonts w:ascii="Times New Roman" w:eastAsia="Times New Roman" w:hAnsi="Times New Roman" w:cs="Times New Roman"/>
          <w:sz w:val="28"/>
          <w:szCs w:val="28"/>
          <w:lang w:val="uk-UA"/>
        </w:rPr>
        <w:t>Олена Геннадіївна</w:t>
      </w:r>
      <w:r w:rsidRPr="00E817EA">
        <w:rPr>
          <w:rFonts w:ascii="Times New Roman" w:eastAsia="Times New Roman" w:hAnsi="Times New Roman" w:cs="Times New Roman"/>
          <w:sz w:val="28"/>
          <w:szCs w:val="28"/>
          <w:lang w:val="uk-UA"/>
        </w:rPr>
        <w:t xml:space="preserve">. </w:t>
      </w:r>
      <w:r w:rsidR="005D6BFB">
        <w:rPr>
          <w:rFonts w:ascii="Times New Roman" w:eastAsia="Times New Roman" w:hAnsi="Times New Roman" w:cs="Times New Roman"/>
          <w:sz w:val="28"/>
          <w:szCs w:val="28"/>
          <w:lang w:val="uk-UA"/>
        </w:rPr>
        <w:t>Громадянин Д</w:t>
      </w:r>
      <w:r w:rsidR="006D6222">
        <w:rPr>
          <w:rFonts w:ascii="Times New Roman" w:eastAsia="Times New Roman" w:hAnsi="Times New Roman" w:cs="Times New Roman"/>
          <w:sz w:val="28"/>
          <w:szCs w:val="28"/>
          <w:lang w:val="uk-UA"/>
        </w:rPr>
        <w:t>*</w:t>
      </w:r>
      <w:r w:rsidR="005D6BFB">
        <w:rPr>
          <w:rFonts w:ascii="Times New Roman" w:eastAsia="Times New Roman" w:hAnsi="Times New Roman" w:cs="Times New Roman"/>
          <w:sz w:val="28"/>
          <w:szCs w:val="28"/>
          <w:lang w:val="uk-UA"/>
        </w:rPr>
        <w:t xml:space="preserve"> І.В.</w:t>
      </w:r>
      <w:r w:rsidRPr="00E817EA">
        <w:rPr>
          <w:rFonts w:ascii="Times New Roman" w:eastAsia="Times New Roman" w:hAnsi="Times New Roman" w:cs="Times New Roman"/>
          <w:sz w:val="28"/>
          <w:szCs w:val="28"/>
          <w:lang w:val="uk-UA"/>
        </w:rPr>
        <w:t xml:space="preserve"> будь-яких грошових коштів на дитину не надає та має заборгованість зі сплати аліментів, яка становила станом на </w:t>
      </w:r>
      <w:r w:rsidR="00941B6F">
        <w:rPr>
          <w:rFonts w:ascii="Times New Roman" w:eastAsia="Times New Roman" w:hAnsi="Times New Roman" w:cs="Times New Roman"/>
          <w:sz w:val="28"/>
          <w:szCs w:val="28"/>
          <w:lang w:val="uk-UA"/>
        </w:rPr>
        <w:t>01</w:t>
      </w:r>
      <w:r w:rsidRPr="00E817EA">
        <w:rPr>
          <w:rFonts w:ascii="Times New Roman" w:eastAsia="Times New Roman" w:hAnsi="Times New Roman" w:cs="Times New Roman"/>
          <w:sz w:val="28"/>
          <w:szCs w:val="28"/>
          <w:lang w:val="uk-UA"/>
        </w:rPr>
        <w:t>.</w:t>
      </w:r>
      <w:r w:rsidR="00941B6F">
        <w:rPr>
          <w:rFonts w:ascii="Times New Roman" w:eastAsia="Times New Roman" w:hAnsi="Times New Roman" w:cs="Times New Roman"/>
          <w:sz w:val="28"/>
          <w:szCs w:val="28"/>
          <w:lang w:val="uk-UA"/>
        </w:rPr>
        <w:t>12</w:t>
      </w:r>
      <w:r w:rsidRPr="00E817EA">
        <w:rPr>
          <w:rFonts w:ascii="Times New Roman" w:eastAsia="Times New Roman" w:hAnsi="Times New Roman" w:cs="Times New Roman"/>
          <w:sz w:val="28"/>
          <w:szCs w:val="28"/>
          <w:lang w:val="uk-UA"/>
        </w:rPr>
        <w:t>.2025 року 3</w:t>
      </w:r>
      <w:r w:rsidR="00941B6F">
        <w:rPr>
          <w:rFonts w:ascii="Times New Roman" w:eastAsia="Times New Roman" w:hAnsi="Times New Roman" w:cs="Times New Roman"/>
          <w:sz w:val="28"/>
          <w:szCs w:val="28"/>
          <w:lang w:val="uk-UA"/>
        </w:rPr>
        <w:t>22</w:t>
      </w:r>
      <w:r w:rsidRPr="00E817EA">
        <w:rPr>
          <w:rFonts w:ascii="Times New Roman" w:eastAsia="Times New Roman" w:hAnsi="Times New Roman" w:cs="Times New Roman"/>
          <w:sz w:val="28"/>
          <w:szCs w:val="28"/>
          <w:lang w:val="uk-UA"/>
        </w:rPr>
        <w:t xml:space="preserve"> </w:t>
      </w:r>
      <w:r w:rsidR="00941B6F">
        <w:rPr>
          <w:rFonts w:ascii="Times New Roman" w:eastAsia="Times New Roman" w:hAnsi="Times New Roman" w:cs="Times New Roman"/>
          <w:sz w:val="28"/>
          <w:szCs w:val="28"/>
          <w:lang w:val="uk-UA"/>
        </w:rPr>
        <w:t>145</w:t>
      </w:r>
      <w:r w:rsidRPr="00E817EA">
        <w:rPr>
          <w:rFonts w:ascii="Times New Roman" w:eastAsia="Times New Roman" w:hAnsi="Times New Roman" w:cs="Times New Roman"/>
          <w:sz w:val="28"/>
          <w:szCs w:val="28"/>
          <w:lang w:val="uk-UA"/>
        </w:rPr>
        <w:t xml:space="preserve"> грн </w:t>
      </w:r>
      <w:r w:rsidR="00941B6F">
        <w:rPr>
          <w:rFonts w:ascii="Times New Roman" w:eastAsia="Times New Roman" w:hAnsi="Times New Roman" w:cs="Times New Roman"/>
          <w:sz w:val="28"/>
          <w:szCs w:val="28"/>
          <w:lang w:val="uk-UA"/>
        </w:rPr>
        <w:t>01</w:t>
      </w:r>
      <w:r w:rsidRPr="00E817EA">
        <w:rPr>
          <w:rFonts w:ascii="Times New Roman" w:eastAsia="Times New Roman" w:hAnsi="Times New Roman" w:cs="Times New Roman"/>
          <w:sz w:val="28"/>
          <w:szCs w:val="28"/>
          <w:lang w:val="uk-UA"/>
        </w:rPr>
        <w:t xml:space="preserve"> коп. (триста </w:t>
      </w:r>
      <w:r w:rsidR="00941B6F">
        <w:rPr>
          <w:rFonts w:ascii="Times New Roman" w:eastAsia="Times New Roman" w:hAnsi="Times New Roman" w:cs="Times New Roman"/>
          <w:sz w:val="28"/>
          <w:szCs w:val="28"/>
          <w:lang w:val="uk-UA"/>
        </w:rPr>
        <w:t>двадцять дві</w:t>
      </w:r>
      <w:r w:rsidRPr="00E817EA">
        <w:rPr>
          <w:rFonts w:ascii="Times New Roman" w:eastAsia="Times New Roman" w:hAnsi="Times New Roman" w:cs="Times New Roman"/>
          <w:sz w:val="28"/>
          <w:szCs w:val="28"/>
          <w:lang w:val="uk-UA"/>
        </w:rPr>
        <w:t xml:space="preserve"> тисячі </w:t>
      </w:r>
      <w:r w:rsidR="00941B6F">
        <w:rPr>
          <w:rFonts w:ascii="Times New Roman" w:eastAsia="Times New Roman" w:hAnsi="Times New Roman" w:cs="Times New Roman"/>
          <w:sz w:val="28"/>
          <w:szCs w:val="28"/>
          <w:lang w:val="uk-UA"/>
        </w:rPr>
        <w:t xml:space="preserve">сто сорок </w:t>
      </w:r>
      <w:proofErr w:type="spellStart"/>
      <w:r w:rsidR="00941B6F">
        <w:rPr>
          <w:rFonts w:ascii="Times New Roman" w:eastAsia="Times New Roman" w:hAnsi="Times New Roman" w:cs="Times New Roman"/>
          <w:sz w:val="28"/>
          <w:szCs w:val="28"/>
          <w:lang w:val="uk-UA"/>
        </w:rPr>
        <w:t>пʼять</w:t>
      </w:r>
      <w:proofErr w:type="spellEnd"/>
      <w:r w:rsidRPr="00E817EA">
        <w:rPr>
          <w:rFonts w:ascii="Times New Roman" w:eastAsia="Times New Roman" w:hAnsi="Times New Roman" w:cs="Times New Roman"/>
          <w:sz w:val="28"/>
          <w:szCs w:val="28"/>
          <w:lang w:val="uk-UA"/>
        </w:rPr>
        <w:t xml:space="preserve"> гривен</w:t>
      </w:r>
      <w:r w:rsidR="00941B6F">
        <w:rPr>
          <w:rFonts w:ascii="Times New Roman" w:eastAsia="Times New Roman" w:hAnsi="Times New Roman" w:cs="Times New Roman"/>
          <w:sz w:val="28"/>
          <w:szCs w:val="28"/>
          <w:lang w:val="uk-UA"/>
        </w:rPr>
        <w:t>ь</w:t>
      </w:r>
      <w:r w:rsidRPr="00E817EA">
        <w:rPr>
          <w:rFonts w:ascii="Times New Roman" w:eastAsia="Times New Roman" w:hAnsi="Times New Roman" w:cs="Times New Roman"/>
          <w:sz w:val="28"/>
          <w:szCs w:val="28"/>
          <w:lang w:val="uk-UA"/>
        </w:rPr>
        <w:t xml:space="preserve"> </w:t>
      </w:r>
      <w:r w:rsidR="00941B6F">
        <w:rPr>
          <w:rFonts w:ascii="Times New Roman" w:eastAsia="Times New Roman" w:hAnsi="Times New Roman" w:cs="Times New Roman"/>
          <w:sz w:val="28"/>
          <w:szCs w:val="28"/>
          <w:lang w:val="uk-UA"/>
        </w:rPr>
        <w:t>01</w:t>
      </w:r>
      <w:r w:rsidRPr="00E817EA">
        <w:rPr>
          <w:rFonts w:ascii="Times New Roman" w:eastAsia="Times New Roman" w:hAnsi="Times New Roman" w:cs="Times New Roman"/>
          <w:sz w:val="28"/>
          <w:szCs w:val="28"/>
          <w:lang w:val="uk-UA"/>
        </w:rPr>
        <w:t xml:space="preserve"> коп.) згідно довідки виданої </w:t>
      </w:r>
      <w:r w:rsidR="00941B6F">
        <w:rPr>
          <w:rFonts w:ascii="Times New Roman" w:eastAsia="Times New Roman" w:hAnsi="Times New Roman" w:cs="Times New Roman"/>
          <w:sz w:val="28"/>
          <w:szCs w:val="28"/>
          <w:lang w:val="uk-UA"/>
        </w:rPr>
        <w:t>Київським</w:t>
      </w:r>
      <w:r w:rsidRPr="00E817EA">
        <w:rPr>
          <w:rFonts w:ascii="Times New Roman" w:eastAsia="Times New Roman" w:hAnsi="Times New Roman" w:cs="Times New Roman"/>
          <w:sz w:val="28"/>
          <w:szCs w:val="28"/>
          <w:lang w:val="uk-UA"/>
        </w:rPr>
        <w:t xml:space="preserve"> відділом державної виконавчої служби у м. Полтава Східного міжрегіонального управління Міністерства юстиції </w:t>
      </w:r>
      <w:r w:rsidR="00941B6F">
        <w:rPr>
          <w:rFonts w:ascii="Times New Roman" w:eastAsia="Times New Roman" w:hAnsi="Times New Roman" w:cs="Times New Roman"/>
          <w:sz w:val="28"/>
          <w:szCs w:val="28"/>
          <w:lang w:val="uk-UA"/>
        </w:rPr>
        <w:t>05</w:t>
      </w:r>
      <w:r w:rsidRPr="00E817EA">
        <w:rPr>
          <w:rFonts w:ascii="Times New Roman" w:eastAsia="Times New Roman" w:hAnsi="Times New Roman" w:cs="Times New Roman"/>
          <w:sz w:val="28"/>
          <w:szCs w:val="28"/>
          <w:lang w:val="uk-UA"/>
        </w:rPr>
        <w:t>.</w:t>
      </w:r>
      <w:r w:rsidR="00941B6F">
        <w:rPr>
          <w:rFonts w:ascii="Times New Roman" w:eastAsia="Times New Roman" w:hAnsi="Times New Roman" w:cs="Times New Roman"/>
          <w:sz w:val="28"/>
          <w:szCs w:val="28"/>
          <w:lang w:val="uk-UA"/>
        </w:rPr>
        <w:t>12</w:t>
      </w:r>
      <w:r w:rsidRPr="00E817EA">
        <w:rPr>
          <w:rFonts w:ascii="Times New Roman" w:eastAsia="Times New Roman" w:hAnsi="Times New Roman" w:cs="Times New Roman"/>
          <w:sz w:val="28"/>
          <w:szCs w:val="28"/>
          <w:lang w:val="uk-UA"/>
        </w:rPr>
        <w:t>.2025 №</w:t>
      </w:r>
      <w:r w:rsidR="00B441E3">
        <w:rPr>
          <w:rFonts w:ascii="Times New Roman" w:eastAsia="Times New Roman" w:hAnsi="Times New Roman" w:cs="Times New Roman"/>
          <w:sz w:val="28"/>
          <w:szCs w:val="28"/>
          <w:lang w:val="uk-UA"/>
        </w:rPr>
        <w:t> </w:t>
      </w:r>
      <w:r w:rsidRPr="00E817EA">
        <w:rPr>
          <w:rFonts w:ascii="Times New Roman" w:eastAsia="Times New Roman" w:hAnsi="Times New Roman" w:cs="Times New Roman"/>
          <w:sz w:val="28"/>
          <w:szCs w:val="28"/>
          <w:lang w:val="uk-UA"/>
        </w:rPr>
        <w:t>1</w:t>
      </w:r>
      <w:r w:rsidR="00941B6F">
        <w:rPr>
          <w:rFonts w:ascii="Times New Roman" w:eastAsia="Times New Roman" w:hAnsi="Times New Roman" w:cs="Times New Roman"/>
          <w:sz w:val="28"/>
          <w:szCs w:val="28"/>
          <w:lang w:val="uk-UA"/>
        </w:rPr>
        <w:t>17346</w:t>
      </w:r>
      <w:r w:rsidRPr="00E817EA">
        <w:rPr>
          <w:rFonts w:ascii="Times New Roman" w:eastAsia="Times New Roman" w:hAnsi="Times New Roman" w:cs="Times New Roman"/>
          <w:sz w:val="28"/>
          <w:szCs w:val="28"/>
          <w:lang w:val="uk-UA"/>
        </w:rPr>
        <w:t>. Батько дитини свідомо ухиляється від добровільних витрат, пов’язаних з утриманням дитини.</w:t>
      </w:r>
    </w:p>
    <w:p w14:paraId="2475E45E" w14:textId="592C82D5"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Працівниками служби у справах дітей виконавчого комітету Решетилівської міської ради спільно з фахівцями Центру надання соціальних послуг Решетилівської міської ради 2</w:t>
      </w:r>
      <w:r w:rsidR="00941B6F">
        <w:rPr>
          <w:rFonts w:ascii="Times New Roman" w:eastAsia="Times New Roman" w:hAnsi="Times New Roman" w:cs="Times New Roman"/>
          <w:sz w:val="28"/>
          <w:szCs w:val="28"/>
          <w:lang w:val="uk-UA"/>
        </w:rPr>
        <w:t>7</w:t>
      </w:r>
      <w:r w:rsidRPr="00E817EA">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941B6F">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року було проведене обстеження умов проживання за </w:t>
      </w:r>
      <w:proofErr w:type="spellStart"/>
      <w:r w:rsidRPr="00E817EA">
        <w:rPr>
          <w:rFonts w:ascii="Times New Roman" w:eastAsia="Times New Roman" w:hAnsi="Times New Roman" w:cs="Times New Roman"/>
          <w:sz w:val="28"/>
          <w:szCs w:val="28"/>
          <w:lang w:val="uk-UA"/>
        </w:rPr>
        <w:t>адресою</w:t>
      </w:r>
      <w:proofErr w:type="spellEnd"/>
      <w:r w:rsidRPr="00E817EA">
        <w:rPr>
          <w:rFonts w:ascii="Times New Roman" w:eastAsia="Times New Roman" w:hAnsi="Times New Roman" w:cs="Times New Roman"/>
          <w:sz w:val="28"/>
          <w:szCs w:val="28"/>
          <w:lang w:val="uk-UA"/>
        </w:rPr>
        <w:t xml:space="preserve">: </w:t>
      </w:r>
      <w:r w:rsidR="006D6222">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Полтавський район, Полтавська область та складено в</w:t>
      </w:r>
      <w:r w:rsidR="00941B6F">
        <w:rPr>
          <w:rFonts w:ascii="Times New Roman" w:eastAsia="Times New Roman" w:hAnsi="Times New Roman" w:cs="Times New Roman"/>
          <w:sz w:val="28"/>
          <w:szCs w:val="28"/>
          <w:lang w:val="uk-UA"/>
        </w:rPr>
        <w:t>ідповідний акт</w:t>
      </w:r>
      <w:r w:rsidRPr="00E817EA">
        <w:rPr>
          <w:rFonts w:ascii="Times New Roman" w:eastAsia="Times New Roman" w:hAnsi="Times New Roman" w:cs="Times New Roman"/>
          <w:sz w:val="28"/>
          <w:szCs w:val="28"/>
          <w:lang w:val="uk-UA"/>
        </w:rPr>
        <w:t>. У висновку зазначено, що діти забезпечені всім необхідним для повноцінного проживання, виховання та розвитку.</w:t>
      </w:r>
    </w:p>
    <w:p w14:paraId="59C6BAC5" w14:textId="51BAC53D"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Відповідно до висновку оцінки потреб </w:t>
      </w:r>
      <w:proofErr w:type="spellStart"/>
      <w:r w:rsidRPr="00E817EA">
        <w:rPr>
          <w:rFonts w:ascii="Times New Roman" w:eastAsia="Times New Roman" w:hAnsi="Times New Roman" w:cs="Times New Roman"/>
          <w:sz w:val="28"/>
          <w:szCs w:val="28"/>
          <w:lang w:val="uk-UA"/>
        </w:rPr>
        <w:t>сімʼї</w:t>
      </w:r>
      <w:proofErr w:type="spellEnd"/>
      <w:r w:rsidRPr="00E817EA">
        <w:rPr>
          <w:rFonts w:ascii="Times New Roman" w:eastAsia="Times New Roman" w:hAnsi="Times New Roman" w:cs="Times New Roman"/>
          <w:sz w:val="28"/>
          <w:szCs w:val="28"/>
          <w:lang w:val="uk-UA"/>
        </w:rPr>
        <w:t xml:space="preserve"> складеної фахівцями Центру надання соціальних послуг Решетилівської міської ради від 2</w:t>
      </w:r>
      <w:r w:rsidR="00941B6F">
        <w:rPr>
          <w:rFonts w:ascii="Times New Roman" w:eastAsia="Times New Roman" w:hAnsi="Times New Roman" w:cs="Times New Roman"/>
          <w:sz w:val="28"/>
          <w:szCs w:val="28"/>
          <w:lang w:val="uk-UA"/>
        </w:rPr>
        <w:t>9</w:t>
      </w:r>
      <w:r w:rsidRPr="00E817EA">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941B6F">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w:t>
      </w:r>
      <w:r w:rsidR="00B441E3">
        <w:rPr>
          <w:rFonts w:ascii="Times New Roman" w:eastAsia="Times New Roman" w:hAnsi="Times New Roman" w:cs="Times New Roman"/>
          <w:sz w:val="28"/>
          <w:szCs w:val="28"/>
          <w:lang w:val="uk-UA"/>
        </w:rPr>
        <w:t xml:space="preserve">              </w:t>
      </w:r>
      <w:r w:rsidRPr="00E817EA">
        <w:rPr>
          <w:rFonts w:ascii="Times New Roman" w:eastAsia="Times New Roman" w:hAnsi="Times New Roman" w:cs="Times New Roman"/>
          <w:sz w:val="28"/>
          <w:szCs w:val="28"/>
          <w:lang w:val="uk-UA"/>
        </w:rPr>
        <w:t>№</w:t>
      </w:r>
      <w:r w:rsidR="00B441E3">
        <w:rPr>
          <w:rFonts w:ascii="Times New Roman" w:eastAsia="Times New Roman" w:hAnsi="Times New Roman" w:cs="Times New Roman"/>
          <w:sz w:val="28"/>
          <w:szCs w:val="28"/>
          <w:lang w:val="uk-UA"/>
        </w:rPr>
        <w:t> </w:t>
      </w:r>
      <w:r w:rsidRPr="00E817EA">
        <w:rPr>
          <w:rFonts w:ascii="Times New Roman" w:eastAsia="Times New Roman" w:hAnsi="Times New Roman" w:cs="Times New Roman"/>
          <w:sz w:val="28"/>
          <w:szCs w:val="28"/>
          <w:lang w:val="uk-UA"/>
        </w:rPr>
        <w:t>01-</w:t>
      </w:r>
      <w:r w:rsidR="00941B6F">
        <w:rPr>
          <w:rFonts w:ascii="Times New Roman" w:eastAsia="Times New Roman" w:hAnsi="Times New Roman" w:cs="Times New Roman"/>
          <w:sz w:val="28"/>
          <w:szCs w:val="28"/>
          <w:lang w:val="uk-UA"/>
        </w:rPr>
        <w:t>92</w:t>
      </w:r>
      <w:r w:rsidRPr="00E817EA">
        <w:rPr>
          <w:rFonts w:ascii="Times New Roman" w:eastAsia="Times New Roman" w:hAnsi="Times New Roman" w:cs="Times New Roman"/>
          <w:sz w:val="28"/>
          <w:szCs w:val="28"/>
          <w:lang w:val="uk-UA"/>
        </w:rPr>
        <w:t>/</w:t>
      </w:r>
      <w:r w:rsidR="00941B6F">
        <w:rPr>
          <w:rFonts w:ascii="Times New Roman" w:eastAsia="Times New Roman" w:hAnsi="Times New Roman" w:cs="Times New Roman"/>
          <w:sz w:val="28"/>
          <w:szCs w:val="28"/>
          <w:lang w:val="uk-UA"/>
        </w:rPr>
        <w:t>463</w:t>
      </w:r>
      <w:r w:rsidRPr="00E817EA">
        <w:rPr>
          <w:rFonts w:ascii="Times New Roman" w:eastAsia="Times New Roman" w:hAnsi="Times New Roman" w:cs="Times New Roman"/>
          <w:sz w:val="28"/>
          <w:szCs w:val="28"/>
          <w:lang w:val="uk-UA"/>
        </w:rPr>
        <w:t>, ознаки складних життєвих обставин відсутні.</w:t>
      </w:r>
      <w:r w:rsidR="00941B6F">
        <w:rPr>
          <w:rFonts w:ascii="Times New Roman" w:eastAsia="Times New Roman" w:hAnsi="Times New Roman" w:cs="Times New Roman"/>
          <w:sz w:val="28"/>
          <w:szCs w:val="28"/>
          <w:lang w:val="uk-UA"/>
        </w:rPr>
        <w:t xml:space="preserve"> </w:t>
      </w:r>
    </w:p>
    <w:p w14:paraId="37F8027D" w14:textId="566A52D6" w:rsidR="00941B6F"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 дитиною, </w:t>
      </w:r>
      <w:r w:rsidR="00941B6F">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sidR="00941B6F">
        <w:rPr>
          <w:rFonts w:ascii="Times New Roman" w:eastAsia="Times New Roman" w:hAnsi="Times New Roman" w:cs="Times New Roman"/>
          <w:sz w:val="28"/>
          <w:szCs w:val="28"/>
          <w:lang w:val="uk-UA"/>
        </w:rPr>
        <w:t xml:space="preserve"> Андрієм Ігоровичем</w:t>
      </w:r>
      <w:r w:rsidRPr="00E817EA">
        <w:rPr>
          <w:rFonts w:ascii="Times New Roman" w:eastAsia="Times New Roman" w:hAnsi="Times New Roman" w:cs="Times New Roman"/>
          <w:sz w:val="28"/>
          <w:szCs w:val="28"/>
          <w:lang w:val="uk-UA"/>
        </w:rPr>
        <w:t xml:space="preserve">, </w:t>
      </w:r>
      <w:r w:rsidR="006D6222">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xml:space="preserve"> року народження, </w:t>
      </w:r>
      <w:r w:rsidR="00941B6F">
        <w:rPr>
          <w:rFonts w:ascii="Times New Roman" w:eastAsia="Times New Roman" w:hAnsi="Times New Roman" w:cs="Times New Roman"/>
          <w:sz w:val="28"/>
          <w:szCs w:val="28"/>
          <w:lang w:val="uk-UA"/>
        </w:rPr>
        <w:t xml:space="preserve">психологом Центру надання соціальних послуг Боднею Євгенією Юріївною проведена </w:t>
      </w:r>
      <w:r w:rsidRPr="00E817EA">
        <w:rPr>
          <w:rFonts w:ascii="Times New Roman" w:eastAsia="Times New Roman" w:hAnsi="Times New Roman" w:cs="Times New Roman"/>
          <w:sz w:val="28"/>
          <w:szCs w:val="28"/>
          <w:lang w:val="uk-UA"/>
        </w:rPr>
        <w:t>бесіда 2</w:t>
      </w:r>
      <w:r w:rsidR="00941B6F">
        <w:rPr>
          <w:rFonts w:ascii="Times New Roman" w:eastAsia="Times New Roman" w:hAnsi="Times New Roman" w:cs="Times New Roman"/>
          <w:sz w:val="28"/>
          <w:szCs w:val="28"/>
          <w:lang w:val="uk-UA"/>
        </w:rPr>
        <w:t>7</w:t>
      </w:r>
      <w:r w:rsidRPr="00E817EA">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941B6F">
        <w:rPr>
          <w:rFonts w:ascii="Times New Roman" w:eastAsia="Times New Roman" w:hAnsi="Times New Roman" w:cs="Times New Roman"/>
          <w:sz w:val="28"/>
          <w:szCs w:val="28"/>
          <w:lang w:val="uk-UA"/>
        </w:rPr>
        <w:t>6. Відповідно до</w:t>
      </w:r>
      <w:r w:rsidRPr="00E817EA">
        <w:rPr>
          <w:rFonts w:ascii="Times New Roman" w:eastAsia="Times New Roman" w:hAnsi="Times New Roman" w:cs="Times New Roman"/>
          <w:sz w:val="28"/>
          <w:szCs w:val="28"/>
          <w:lang w:val="uk-UA"/>
        </w:rPr>
        <w:t xml:space="preserve"> </w:t>
      </w:r>
      <w:r w:rsidR="00941B6F">
        <w:rPr>
          <w:rFonts w:ascii="Times New Roman" w:eastAsia="Times New Roman" w:hAnsi="Times New Roman" w:cs="Times New Roman"/>
          <w:sz w:val="28"/>
          <w:szCs w:val="28"/>
          <w:lang w:val="uk-UA"/>
        </w:rPr>
        <w:t>повідомлення Центру надання соціальних послуг від 29.04.2026 № 01-92/462, під час бесіди хлопець легко йшов на контакт, був відкритим, відповідав на всі запитання. Настрій був стабільним. Дитина не заперечує щодо позбавлення батьківських прав свого батька.</w:t>
      </w:r>
    </w:p>
    <w:p w14:paraId="408456F8" w14:textId="7FB81B63" w:rsidR="0013182B"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Неповнолітн</w:t>
      </w:r>
      <w:r w:rsidR="0013182B">
        <w:rPr>
          <w:rFonts w:ascii="Times New Roman" w:eastAsia="Times New Roman" w:hAnsi="Times New Roman" w:cs="Times New Roman"/>
          <w:sz w:val="28"/>
          <w:szCs w:val="28"/>
          <w:lang w:val="uk-UA"/>
        </w:rPr>
        <w:t>ій</w:t>
      </w:r>
      <w:r w:rsidRPr="00E817EA">
        <w:rPr>
          <w:rFonts w:ascii="Times New Roman" w:eastAsia="Times New Roman" w:hAnsi="Times New Roman" w:cs="Times New Roman"/>
          <w:sz w:val="28"/>
          <w:szCs w:val="28"/>
          <w:lang w:val="uk-UA"/>
        </w:rPr>
        <w:t xml:space="preserve"> </w:t>
      </w:r>
      <w:r w:rsidR="0013182B">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sidR="0013182B">
        <w:rPr>
          <w:rFonts w:ascii="Times New Roman" w:eastAsia="Times New Roman" w:hAnsi="Times New Roman" w:cs="Times New Roman"/>
          <w:sz w:val="28"/>
          <w:szCs w:val="28"/>
          <w:lang w:val="uk-UA"/>
        </w:rPr>
        <w:t xml:space="preserve"> Андрій Ігоревич</w:t>
      </w:r>
      <w:r w:rsidRPr="00E817EA">
        <w:rPr>
          <w:rFonts w:ascii="Times New Roman" w:eastAsia="Times New Roman" w:hAnsi="Times New Roman" w:cs="Times New Roman"/>
          <w:sz w:val="28"/>
          <w:szCs w:val="28"/>
          <w:lang w:val="uk-UA"/>
        </w:rPr>
        <w:t xml:space="preserve"> власноруч написала </w:t>
      </w:r>
      <w:r w:rsidR="0013182B">
        <w:rPr>
          <w:rFonts w:ascii="Times New Roman" w:eastAsia="Times New Roman" w:hAnsi="Times New Roman" w:cs="Times New Roman"/>
          <w:sz w:val="28"/>
          <w:szCs w:val="28"/>
          <w:lang w:val="uk-UA"/>
        </w:rPr>
        <w:t>пояснення</w:t>
      </w:r>
      <w:r w:rsidRPr="00E817EA">
        <w:rPr>
          <w:rFonts w:ascii="Times New Roman" w:eastAsia="Times New Roman" w:hAnsi="Times New Roman" w:cs="Times New Roman"/>
          <w:sz w:val="28"/>
          <w:szCs w:val="28"/>
          <w:lang w:val="uk-UA"/>
        </w:rPr>
        <w:t xml:space="preserve"> на ім’я начальника служби у справах дітей виконавчого комітету Решетилівської міської ради, в як</w:t>
      </w:r>
      <w:r w:rsidR="0013182B">
        <w:rPr>
          <w:rFonts w:ascii="Times New Roman" w:eastAsia="Times New Roman" w:hAnsi="Times New Roman" w:cs="Times New Roman"/>
          <w:sz w:val="28"/>
          <w:szCs w:val="28"/>
          <w:lang w:val="uk-UA"/>
        </w:rPr>
        <w:t xml:space="preserve">ому </w:t>
      </w:r>
      <w:r w:rsidRPr="00E817EA">
        <w:rPr>
          <w:rFonts w:ascii="Times New Roman" w:eastAsia="Times New Roman" w:hAnsi="Times New Roman" w:cs="Times New Roman"/>
          <w:sz w:val="28"/>
          <w:szCs w:val="28"/>
          <w:lang w:val="uk-UA"/>
        </w:rPr>
        <w:t>зазначи</w:t>
      </w:r>
      <w:r w:rsidR="0013182B">
        <w:rPr>
          <w:rFonts w:ascii="Times New Roman" w:eastAsia="Times New Roman" w:hAnsi="Times New Roman" w:cs="Times New Roman"/>
          <w:sz w:val="28"/>
          <w:szCs w:val="28"/>
          <w:lang w:val="uk-UA"/>
        </w:rPr>
        <w:t>в, що свого біологічного батька Д</w:t>
      </w:r>
      <w:r w:rsidR="006D6222">
        <w:rPr>
          <w:rFonts w:ascii="Times New Roman" w:eastAsia="Times New Roman" w:hAnsi="Times New Roman" w:cs="Times New Roman"/>
          <w:sz w:val="28"/>
          <w:szCs w:val="28"/>
          <w:lang w:val="uk-UA"/>
        </w:rPr>
        <w:t>*</w:t>
      </w:r>
      <w:r w:rsidR="0013182B">
        <w:rPr>
          <w:rFonts w:ascii="Times New Roman" w:eastAsia="Times New Roman" w:hAnsi="Times New Roman" w:cs="Times New Roman"/>
          <w:sz w:val="28"/>
          <w:szCs w:val="28"/>
          <w:lang w:val="uk-UA"/>
        </w:rPr>
        <w:t xml:space="preserve"> Ігоря </w:t>
      </w:r>
      <w:proofErr w:type="spellStart"/>
      <w:r w:rsidR="0013182B">
        <w:rPr>
          <w:rFonts w:ascii="Times New Roman" w:eastAsia="Times New Roman" w:hAnsi="Times New Roman" w:cs="Times New Roman"/>
          <w:sz w:val="28"/>
          <w:szCs w:val="28"/>
          <w:lang w:val="uk-UA"/>
        </w:rPr>
        <w:t>Вʼячеславовича</w:t>
      </w:r>
      <w:proofErr w:type="spellEnd"/>
      <w:r w:rsidR="0013182B">
        <w:rPr>
          <w:rFonts w:ascii="Times New Roman" w:eastAsia="Times New Roman" w:hAnsi="Times New Roman" w:cs="Times New Roman"/>
          <w:sz w:val="28"/>
          <w:szCs w:val="28"/>
          <w:lang w:val="uk-UA"/>
        </w:rPr>
        <w:t xml:space="preserve"> не </w:t>
      </w:r>
      <w:proofErr w:type="spellStart"/>
      <w:r w:rsidR="0013182B">
        <w:rPr>
          <w:rFonts w:ascii="Times New Roman" w:eastAsia="Times New Roman" w:hAnsi="Times New Roman" w:cs="Times New Roman"/>
          <w:sz w:val="28"/>
          <w:szCs w:val="28"/>
          <w:lang w:val="uk-UA"/>
        </w:rPr>
        <w:t>памʼятає</w:t>
      </w:r>
      <w:proofErr w:type="spellEnd"/>
      <w:r w:rsidR="0013182B">
        <w:rPr>
          <w:rFonts w:ascii="Times New Roman" w:eastAsia="Times New Roman" w:hAnsi="Times New Roman" w:cs="Times New Roman"/>
          <w:sz w:val="28"/>
          <w:szCs w:val="28"/>
          <w:lang w:val="uk-UA"/>
        </w:rPr>
        <w:t>, тому що ніколи не бачив, окрім як на фотографії, на вулиці він його не впізнає. За весь період життя дитини його батько ніколи не приїздив, не телефонував, вихованням та утриманням не займався, подарунків не дарував. Д</w:t>
      </w:r>
      <w:r w:rsidR="006D6222">
        <w:rPr>
          <w:rFonts w:ascii="Times New Roman" w:eastAsia="Times New Roman" w:hAnsi="Times New Roman" w:cs="Times New Roman"/>
          <w:sz w:val="28"/>
          <w:szCs w:val="28"/>
          <w:lang w:val="uk-UA"/>
        </w:rPr>
        <w:t>*</w:t>
      </w:r>
      <w:r w:rsidR="0013182B">
        <w:rPr>
          <w:rFonts w:ascii="Times New Roman" w:eastAsia="Times New Roman" w:hAnsi="Times New Roman" w:cs="Times New Roman"/>
          <w:sz w:val="28"/>
          <w:szCs w:val="28"/>
          <w:lang w:val="uk-UA"/>
        </w:rPr>
        <w:t xml:space="preserve"> Ігор </w:t>
      </w:r>
      <w:proofErr w:type="spellStart"/>
      <w:r w:rsidR="0013182B">
        <w:rPr>
          <w:rFonts w:ascii="Times New Roman" w:eastAsia="Times New Roman" w:hAnsi="Times New Roman" w:cs="Times New Roman"/>
          <w:sz w:val="28"/>
          <w:szCs w:val="28"/>
          <w:lang w:val="uk-UA"/>
        </w:rPr>
        <w:t>Вʼячеславович</w:t>
      </w:r>
      <w:proofErr w:type="spellEnd"/>
      <w:r w:rsidR="0013182B">
        <w:rPr>
          <w:rFonts w:ascii="Times New Roman" w:eastAsia="Times New Roman" w:hAnsi="Times New Roman" w:cs="Times New Roman"/>
          <w:sz w:val="28"/>
          <w:szCs w:val="28"/>
          <w:lang w:val="uk-UA"/>
        </w:rPr>
        <w:t xml:space="preserve"> є для Андрія абсолютно чужою людиною, він його своїм батьком не вважає та не заперечує щодо позбавлення його батьківських прав.</w:t>
      </w:r>
    </w:p>
    <w:p w14:paraId="30092E9A" w14:textId="70AC3AB4" w:rsidR="00835A75"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Для з’ясування позиції </w:t>
      </w:r>
      <w:r w:rsidR="0013182B">
        <w:rPr>
          <w:rFonts w:ascii="Times New Roman" w:eastAsia="Times New Roman" w:hAnsi="Times New Roman" w:cs="Times New Roman"/>
          <w:sz w:val="28"/>
          <w:szCs w:val="28"/>
          <w:lang w:val="uk-UA"/>
        </w:rPr>
        <w:t>громадянина Д</w:t>
      </w:r>
      <w:r w:rsidR="006D6222">
        <w:rPr>
          <w:rFonts w:ascii="Times New Roman" w:eastAsia="Times New Roman" w:hAnsi="Times New Roman" w:cs="Times New Roman"/>
          <w:sz w:val="28"/>
          <w:szCs w:val="28"/>
          <w:lang w:val="uk-UA"/>
        </w:rPr>
        <w:t>*</w:t>
      </w:r>
      <w:r w:rsidR="0013182B">
        <w:rPr>
          <w:rFonts w:ascii="Times New Roman" w:eastAsia="Times New Roman" w:hAnsi="Times New Roman" w:cs="Times New Roman"/>
          <w:sz w:val="28"/>
          <w:szCs w:val="28"/>
          <w:lang w:val="uk-UA"/>
        </w:rPr>
        <w:t xml:space="preserve"> І.В.</w:t>
      </w:r>
      <w:r w:rsidRPr="00E817EA">
        <w:rPr>
          <w:rFonts w:ascii="Times New Roman" w:eastAsia="Times New Roman" w:hAnsi="Times New Roman" w:cs="Times New Roman"/>
          <w:sz w:val="28"/>
          <w:szCs w:val="28"/>
          <w:lang w:val="uk-UA"/>
        </w:rPr>
        <w:t xml:space="preserve"> щодо предмету позову, його запрошували листами на засідання Комісії з питань захисту прав дитини при виконавчому комітеті Решетилівської міської ради на 2</w:t>
      </w:r>
      <w:r w:rsidR="0013182B">
        <w:rPr>
          <w:rFonts w:ascii="Times New Roman" w:eastAsia="Times New Roman" w:hAnsi="Times New Roman" w:cs="Times New Roman"/>
          <w:sz w:val="28"/>
          <w:szCs w:val="28"/>
          <w:lang w:val="uk-UA"/>
        </w:rPr>
        <w:t>8</w:t>
      </w:r>
      <w:r w:rsidRPr="00E817EA">
        <w:rPr>
          <w:rFonts w:ascii="Times New Roman" w:eastAsia="Times New Roman" w:hAnsi="Times New Roman" w:cs="Times New Roman"/>
          <w:sz w:val="28"/>
          <w:szCs w:val="28"/>
          <w:lang w:val="uk-UA"/>
        </w:rPr>
        <w:t>.0</w:t>
      </w:r>
      <w:r w:rsidR="0013182B">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13182B">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та 2</w:t>
      </w:r>
      <w:r w:rsidR="0013182B">
        <w:rPr>
          <w:rFonts w:ascii="Times New Roman" w:eastAsia="Times New Roman" w:hAnsi="Times New Roman" w:cs="Times New Roman"/>
          <w:sz w:val="28"/>
          <w:szCs w:val="28"/>
          <w:lang w:val="uk-UA"/>
        </w:rPr>
        <w:t>7</w:t>
      </w:r>
      <w:r w:rsidRPr="00E817EA">
        <w:rPr>
          <w:rFonts w:ascii="Times New Roman" w:eastAsia="Times New Roman" w:hAnsi="Times New Roman" w:cs="Times New Roman"/>
          <w:sz w:val="28"/>
          <w:szCs w:val="28"/>
          <w:lang w:val="uk-UA"/>
        </w:rPr>
        <w:t>.0</w:t>
      </w:r>
      <w:r w:rsidR="0013182B">
        <w:rPr>
          <w:rFonts w:ascii="Times New Roman" w:eastAsia="Times New Roman" w:hAnsi="Times New Roman" w:cs="Times New Roman"/>
          <w:sz w:val="28"/>
          <w:szCs w:val="28"/>
          <w:lang w:val="uk-UA"/>
        </w:rPr>
        <w:t>5</w:t>
      </w:r>
      <w:r w:rsidRPr="00E817EA">
        <w:rPr>
          <w:rFonts w:ascii="Times New Roman" w:eastAsia="Times New Roman" w:hAnsi="Times New Roman" w:cs="Times New Roman"/>
          <w:sz w:val="28"/>
          <w:szCs w:val="28"/>
          <w:lang w:val="uk-UA"/>
        </w:rPr>
        <w:t>.202</w:t>
      </w:r>
      <w:r w:rsidR="0013182B">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але жодного разу батько дитини не з’явився та навіть не зателефонував за вказаним телефоном, щоб пояснити свою позицію щодо даного питання.</w:t>
      </w:r>
    </w:p>
    <w:p w14:paraId="6B4DA0DC" w14:textId="0BFB99AE" w:rsidR="00E817EA" w:rsidRPr="00E817EA" w:rsidRDefault="00835A75"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Службою у справах дітей виконавчого комітету Решетилівської міської ради був зроблений запит до Полтавського міського центру соціальних служб з метою </w:t>
      </w:r>
      <w:proofErr w:type="spellStart"/>
      <w:r>
        <w:rPr>
          <w:rFonts w:ascii="Times New Roman" w:eastAsia="Times New Roman" w:hAnsi="Times New Roman" w:cs="Times New Roman"/>
          <w:sz w:val="28"/>
          <w:szCs w:val="28"/>
          <w:lang w:val="uk-UA"/>
        </w:rPr>
        <w:t>зʼясувати</w:t>
      </w:r>
      <w:proofErr w:type="spellEnd"/>
      <w:r>
        <w:rPr>
          <w:rFonts w:ascii="Times New Roman" w:eastAsia="Times New Roman" w:hAnsi="Times New Roman" w:cs="Times New Roman"/>
          <w:sz w:val="28"/>
          <w:szCs w:val="28"/>
          <w:lang w:val="uk-UA"/>
        </w:rPr>
        <w:t xml:space="preserve"> позицію 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І.В. та провести оцінку потреб. Відповідно до наданої відповіді від 06.05.2026 № 01.2-05/1198, фахівцем Центру було здійснено відвідування за місцем проживання 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Ігоря </w:t>
      </w:r>
      <w:proofErr w:type="spellStart"/>
      <w:r>
        <w:rPr>
          <w:rFonts w:ascii="Times New Roman" w:eastAsia="Times New Roman" w:hAnsi="Times New Roman" w:cs="Times New Roman"/>
          <w:sz w:val="28"/>
          <w:szCs w:val="28"/>
          <w:lang w:val="uk-UA"/>
        </w:rPr>
        <w:t>Вʼячеславовича</w:t>
      </w:r>
      <w:proofErr w:type="spellEnd"/>
      <w:r>
        <w:rPr>
          <w:rFonts w:ascii="Times New Roman" w:eastAsia="Times New Roman" w:hAnsi="Times New Roman" w:cs="Times New Roman"/>
          <w:sz w:val="28"/>
          <w:szCs w:val="28"/>
          <w:lang w:val="uk-UA"/>
        </w:rPr>
        <w:t xml:space="preserve">: </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Двері ніхто не відчинив, було залишене запрошення </w:t>
      </w:r>
      <w:proofErr w:type="spellStart"/>
      <w:r>
        <w:rPr>
          <w:rFonts w:ascii="Times New Roman" w:eastAsia="Times New Roman" w:hAnsi="Times New Roman" w:cs="Times New Roman"/>
          <w:sz w:val="28"/>
          <w:szCs w:val="28"/>
          <w:lang w:val="uk-UA"/>
        </w:rPr>
        <w:t>зʼявитися</w:t>
      </w:r>
      <w:proofErr w:type="spellEnd"/>
      <w:r>
        <w:rPr>
          <w:rFonts w:ascii="Times New Roman" w:eastAsia="Times New Roman" w:hAnsi="Times New Roman" w:cs="Times New Roman"/>
          <w:sz w:val="28"/>
          <w:szCs w:val="28"/>
          <w:lang w:val="uk-UA"/>
        </w:rPr>
        <w:t xml:space="preserve"> на консультацію до </w:t>
      </w:r>
      <w:r>
        <w:rPr>
          <w:rFonts w:ascii="Times New Roman" w:eastAsia="Times New Roman" w:hAnsi="Times New Roman" w:cs="Times New Roman"/>
          <w:sz w:val="28"/>
          <w:szCs w:val="28"/>
          <w:lang w:val="uk-UA"/>
        </w:rPr>
        <w:lastRenderedPageBreak/>
        <w:t xml:space="preserve">Центру. Батько не прийшов, письмових чи усних пояснень не надав, на </w:t>
      </w:r>
      <w:proofErr w:type="spellStart"/>
      <w:r>
        <w:rPr>
          <w:rFonts w:ascii="Times New Roman" w:eastAsia="Times New Roman" w:hAnsi="Times New Roman" w:cs="Times New Roman"/>
          <w:sz w:val="28"/>
          <w:szCs w:val="28"/>
          <w:lang w:val="uk-UA"/>
        </w:rPr>
        <w:t>звʼязок</w:t>
      </w:r>
      <w:proofErr w:type="spellEnd"/>
      <w:r>
        <w:rPr>
          <w:rFonts w:ascii="Times New Roman" w:eastAsia="Times New Roman" w:hAnsi="Times New Roman" w:cs="Times New Roman"/>
          <w:sz w:val="28"/>
          <w:szCs w:val="28"/>
          <w:lang w:val="uk-UA"/>
        </w:rPr>
        <w:t xml:space="preserve"> з фахівцем не вийшов. </w:t>
      </w:r>
      <w:r w:rsidR="00E817EA" w:rsidRPr="00E817EA">
        <w:rPr>
          <w:rFonts w:ascii="Times New Roman" w:eastAsia="Times New Roman" w:hAnsi="Times New Roman" w:cs="Times New Roman"/>
          <w:sz w:val="28"/>
          <w:szCs w:val="28"/>
          <w:lang w:val="uk-UA"/>
        </w:rPr>
        <w:t xml:space="preserve">Це свідчить про його байдужість до долі </w:t>
      </w:r>
      <w:r w:rsidR="00DA4EC3">
        <w:rPr>
          <w:rFonts w:ascii="Times New Roman" w:eastAsia="Times New Roman" w:hAnsi="Times New Roman" w:cs="Times New Roman"/>
          <w:sz w:val="28"/>
          <w:szCs w:val="28"/>
          <w:lang w:val="uk-UA"/>
        </w:rPr>
        <w:t>сина</w:t>
      </w:r>
      <w:r w:rsidR="00E817EA" w:rsidRPr="00E817EA">
        <w:rPr>
          <w:rFonts w:ascii="Times New Roman" w:eastAsia="Times New Roman" w:hAnsi="Times New Roman" w:cs="Times New Roman"/>
          <w:sz w:val="28"/>
          <w:szCs w:val="28"/>
          <w:lang w:val="uk-UA"/>
        </w:rPr>
        <w:t xml:space="preserve">. </w:t>
      </w:r>
    </w:p>
    <w:p w14:paraId="1C210CBD" w14:textId="0BDBC130" w:rsidR="00E817EA" w:rsidRPr="00E817EA" w:rsidRDefault="00DA4EC3"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Громадянин 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І.В.</w:t>
      </w:r>
      <w:r w:rsidR="00E817EA" w:rsidRPr="00E817EA">
        <w:rPr>
          <w:rFonts w:ascii="Times New Roman" w:eastAsia="Times New Roman" w:hAnsi="Times New Roman" w:cs="Times New Roman"/>
          <w:sz w:val="28"/>
          <w:szCs w:val="28"/>
          <w:lang w:val="uk-UA"/>
        </w:rPr>
        <w:t xml:space="preserve"> не виконує свої обов’язки, не турбується про фізичний і духовний розвиток </w:t>
      </w:r>
      <w:r>
        <w:rPr>
          <w:rFonts w:ascii="Times New Roman" w:eastAsia="Times New Roman" w:hAnsi="Times New Roman" w:cs="Times New Roman"/>
          <w:sz w:val="28"/>
          <w:szCs w:val="28"/>
          <w:lang w:val="uk-UA"/>
        </w:rPr>
        <w:t>сина</w:t>
      </w:r>
      <w:r w:rsidR="00E817EA" w:rsidRPr="00E817EA">
        <w:rPr>
          <w:rFonts w:ascii="Times New Roman" w:eastAsia="Times New Roman" w:hAnsi="Times New Roman" w:cs="Times New Roman"/>
          <w:sz w:val="28"/>
          <w:szCs w:val="28"/>
          <w:lang w:val="uk-UA"/>
        </w:rPr>
        <w:t xml:space="preserve">, не цікавиться </w:t>
      </w:r>
      <w:r>
        <w:rPr>
          <w:rFonts w:ascii="Times New Roman" w:eastAsia="Times New Roman" w:hAnsi="Times New Roman" w:cs="Times New Roman"/>
          <w:sz w:val="28"/>
          <w:szCs w:val="28"/>
          <w:lang w:val="uk-UA"/>
        </w:rPr>
        <w:t>його</w:t>
      </w:r>
      <w:r w:rsidR="00E817EA" w:rsidRPr="00E817EA">
        <w:rPr>
          <w:rFonts w:ascii="Times New Roman" w:eastAsia="Times New Roman" w:hAnsi="Times New Roman" w:cs="Times New Roman"/>
          <w:sz w:val="28"/>
          <w:szCs w:val="28"/>
          <w:lang w:val="uk-UA"/>
        </w:rPr>
        <w:t xml:space="preserve"> здоров'ям, навчанням, підготовкою до самостійного життя, не виявляє інтересу до </w:t>
      </w:r>
      <w:r>
        <w:rPr>
          <w:rFonts w:ascii="Times New Roman" w:eastAsia="Times New Roman" w:hAnsi="Times New Roman" w:cs="Times New Roman"/>
          <w:sz w:val="28"/>
          <w:szCs w:val="28"/>
          <w:lang w:val="uk-UA"/>
        </w:rPr>
        <w:t>його</w:t>
      </w:r>
      <w:r w:rsidR="00E817EA" w:rsidRPr="00E817EA">
        <w:rPr>
          <w:rFonts w:ascii="Times New Roman" w:eastAsia="Times New Roman" w:hAnsi="Times New Roman" w:cs="Times New Roman"/>
          <w:sz w:val="28"/>
          <w:szCs w:val="28"/>
          <w:lang w:val="uk-UA"/>
        </w:rPr>
        <w:t xml:space="preserve"> внутрішнього світу, та не дарує подарунків.</w:t>
      </w:r>
    </w:p>
    <w:p w14:paraId="3AF26908"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Декларація прав дитини, проголошена Генеральною Асамблеєю ООН 20 листопада 1959 року, як принципове положення визначила, що дитина повинна зростати в умовах турботи.</w:t>
      </w:r>
    </w:p>
    <w:p w14:paraId="00B41E7E"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Відповідно до ст. 18 Конвенції про права дитини, батьки несуть основну відповідальність за виховання дитини. Найкращі інтереси дитини є предметом їх основного піклування.</w:t>
      </w:r>
    </w:p>
    <w:p w14:paraId="19027F4C"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Згідно з частиною першою ст.12 Закону України „Про охорону дитинства”, частинами другою, третьою ст. 150, частинами другою, четвертою ст.155 та ст. 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14:paraId="0FDA50F1" w14:textId="03BE995C" w:rsidR="00E817EA" w:rsidRPr="00E817EA" w:rsidRDefault="00DA4EC3"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Ігор </w:t>
      </w:r>
      <w:proofErr w:type="spellStart"/>
      <w:r>
        <w:rPr>
          <w:rFonts w:ascii="Times New Roman" w:eastAsia="Times New Roman" w:hAnsi="Times New Roman" w:cs="Times New Roman"/>
          <w:sz w:val="28"/>
          <w:szCs w:val="28"/>
          <w:lang w:val="uk-UA"/>
        </w:rPr>
        <w:t>Вʼячеславович</w:t>
      </w:r>
      <w:proofErr w:type="spellEnd"/>
      <w:r w:rsidR="00E817EA" w:rsidRPr="00E817EA">
        <w:rPr>
          <w:rFonts w:ascii="Times New Roman" w:eastAsia="Times New Roman" w:hAnsi="Times New Roman" w:cs="Times New Roman"/>
          <w:sz w:val="28"/>
          <w:szCs w:val="28"/>
          <w:lang w:val="uk-UA"/>
        </w:rPr>
        <w:t xml:space="preserve"> самостійно відмовився від спілкування з </w:t>
      </w:r>
      <w:r>
        <w:rPr>
          <w:rFonts w:ascii="Times New Roman" w:eastAsia="Times New Roman" w:hAnsi="Times New Roman" w:cs="Times New Roman"/>
          <w:sz w:val="28"/>
          <w:szCs w:val="28"/>
          <w:lang w:val="uk-UA"/>
        </w:rPr>
        <w:t>сином</w:t>
      </w:r>
      <w:r w:rsidR="00E817EA" w:rsidRPr="00E817EA">
        <w:rPr>
          <w:rFonts w:ascii="Times New Roman" w:eastAsia="Times New Roman" w:hAnsi="Times New Roman" w:cs="Times New Roman"/>
          <w:sz w:val="28"/>
          <w:szCs w:val="28"/>
          <w:lang w:val="uk-UA"/>
        </w:rPr>
        <w:t xml:space="preserve">, не піклується про </w:t>
      </w:r>
      <w:r>
        <w:rPr>
          <w:rFonts w:ascii="Times New Roman" w:eastAsia="Times New Roman" w:hAnsi="Times New Roman" w:cs="Times New Roman"/>
          <w:sz w:val="28"/>
          <w:szCs w:val="28"/>
          <w:lang w:val="uk-UA"/>
        </w:rPr>
        <w:t>його</w:t>
      </w:r>
      <w:r w:rsidR="00E817EA" w:rsidRPr="00E817EA">
        <w:rPr>
          <w:rFonts w:ascii="Times New Roman" w:eastAsia="Times New Roman" w:hAnsi="Times New Roman" w:cs="Times New Roman"/>
          <w:sz w:val="28"/>
          <w:szCs w:val="28"/>
          <w:lang w:val="uk-UA"/>
        </w:rPr>
        <w:t xml:space="preserve"> фізичний і духовний розвиток, не виявляє бажання приймати участь у </w:t>
      </w:r>
      <w:r>
        <w:rPr>
          <w:rFonts w:ascii="Times New Roman" w:eastAsia="Times New Roman" w:hAnsi="Times New Roman" w:cs="Times New Roman"/>
          <w:sz w:val="28"/>
          <w:szCs w:val="28"/>
          <w:lang w:val="uk-UA"/>
        </w:rPr>
        <w:t>його</w:t>
      </w:r>
      <w:r w:rsidR="00E817EA" w:rsidRPr="00E817EA">
        <w:rPr>
          <w:rFonts w:ascii="Times New Roman" w:eastAsia="Times New Roman" w:hAnsi="Times New Roman" w:cs="Times New Roman"/>
          <w:sz w:val="28"/>
          <w:szCs w:val="28"/>
          <w:lang w:val="uk-UA"/>
        </w:rPr>
        <w:t xml:space="preserve"> вихованні, матеріально не утримує. Громадянин </w:t>
      </w:r>
      <w:r>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І.В.</w:t>
      </w:r>
      <w:r w:rsidR="00E817EA" w:rsidRPr="00E817EA">
        <w:rPr>
          <w:rFonts w:ascii="Times New Roman" w:eastAsia="Times New Roman" w:hAnsi="Times New Roman" w:cs="Times New Roman"/>
          <w:sz w:val="28"/>
          <w:szCs w:val="28"/>
          <w:lang w:val="uk-UA"/>
        </w:rPr>
        <w:t xml:space="preserve"> фактично самоусунувся від виконання батьківських обов’язків, не цікавиться життям </w:t>
      </w:r>
      <w:r>
        <w:rPr>
          <w:rFonts w:ascii="Times New Roman" w:eastAsia="Times New Roman" w:hAnsi="Times New Roman" w:cs="Times New Roman"/>
          <w:sz w:val="28"/>
          <w:szCs w:val="28"/>
          <w:lang w:val="uk-UA"/>
        </w:rPr>
        <w:t>сина</w:t>
      </w:r>
      <w:r w:rsidR="00E817EA" w:rsidRPr="00E817EA">
        <w:rPr>
          <w:rFonts w:ascii="Times New Roman" w:eastAsia="Times New Roman" w:hAnsi="Times New Roman" w:cs="Times New Roman"/>
          <w:sz w:val="28"/>
          <w:szCs w:val="28"/>
          <w:lang w:val="uk-UA"/>
        </w:rPr>
        <w:t xml:space="preserve">, не відвідує </w:t>
      </w:r>
      <w:r>
        <w:rPr>
          <w:rFonts w:ascii="Times New Roman" w:eastAsia="Times New Roman" w:hAnsi="Times New Roman" w:cs="Times New Roman"/>
          <w:sz w:val="28"/>
          <w:szCs w:val="28"/>
          <w:lang w:val="uk-UA"/>
        </w:rPr>
        <w:t>його</w:t>
      </w:r>
      <w:r w:rsidR="00E817EA" w:rsidRPr="00E817EA">
        <w:rPr>
          <w:rFonts w:ascii="Times New Roman" w:eastAsia="Times New Roman" w:hAnsi="Times New Roman" w:cs="Times New Roman"/>
          <w:sz w:val="28"/>
          <w:szCs w:val="28"/>
          <w:lang w:val="uk-UA"/>
        </w:rPr>
        <w:t xml:space="preserve"> та не телефонує.</w:t>
      </w:r>
    </w:p>
    <w:p w14:paraId="455FF3B9"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Згідно із частиною другою ст. 157 Сімейного кодексу України, той із батьків, хто проживає окремо від дитини, зобов’язаний брати участь у її вихованні. У відповідності до п 2.частини першої ст.164 Сімейного кодексу України, мати, батько можуть бути позбавлені батьківських прав, якщо він (вона) ухиляються від виконання обов’язків по вихованню дитини. </w:t>
      </w:r>
    </w:p>
    <w:p w14:paraId="0D15CAF4" w14:textId="332FFAF1"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Дії (бездіяльність) громадянина </w:t>
      </w:r>
      <w:r w:rsidR="00DA4EC3">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 xml:space="preserve"> І.В.</w:t>
      </w:r>
      <w:r w:rsidRPr="00E817EA">
        <w:rPr>
          <w:rFonts w:ascii="Times New Roman" w:eastAsia="Times New Roman" w:hAnsi="Times New Roman" w:cs="Times New Roman"/>
          <w:sz w:val="28"/>
          <w:szCs w:val="28"/>
          <w:lang w:val="uk-UA"/>
        </w:rPr>
        <w:t xml:space="preserve"> повністю співпадають із ознаками, викладеними у п. 2. частини першої ст.164 Сімейного кодексу України та п.16. постанови Пленуму верховного Суду України від 30.03.2007 „Про практику застосування судами законодавства при розгляді справ про усиновлення і про позбавлення батьківських прав”, оскільки він не бере участі у вихованні, не виявляє турботи щодо дитини, не підтримує матеріально.</w:t>
      </w:r>
    </w:p>
    <w:p w14:paraId="18179A0E" w14:textId="14560860"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Таким чином, виходячи із вищевикладеного виконавчий комітет Решетилівської міської ради, як орган опіки та піклування вважає, що </w:t>
      </w:r>
      <w:r w:rsidR="00DA4EC3">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 xml:space="preserve">* </w:t>
      </w:r>
      <w:r w:rsidR="00DA4EC3">
        <w:rPr>
          <w:rFonts w:ascii="Times New Roman" w:eastAsia="Times New Roman" w:hAnsi="Times New Roman" w:cs="Times New Roman"/>
          <w:sz w:val="28"/>
          <w:szCs w:val="28"/>
          <w:lang w:val="uk-UA"/>
        </w:rPr>
        <w:t xml:space="preserve">Ігор </w:t>
      </w:r>
      <w:proofErr w:type="spellStart"/>
      <w:r w:rsidR="00DA4EC3">
        <w:rPr>
          <w:rFonts w:ascii="Times New Roman" w:eastAsia="Times New Roman" w:hAnsi="Times New Roman" w:cs="Times New Roman"/>
          <w:sz w:val="28"/>
          <w:szCs w:val="28"/>
          <w:lang w:val="uk-UA"/>
        </w:rPr>
        <w:t>Вʼячеславович</w:t>
      </w:r>
      <w:proofErr w:type="spellEnd"/>
      <w:r w:rsidRPr="00E817EA">
        <w:rPr>
          <w:rFonts w:ascii="Times New Roman" w:eastAsia="Times New Roman" w:hAnsi="Times New Roman" w:cs="Times New Roman"/>
          <w:sz w:val="28"/>
          <w:szCs w:val="28"/>
          <w:lang w:val="uk-UA"/>
        </w:rPr>
        <w:t xml:space="preserve"> ухиляється від виконання батьківських обов’язків: не піклується про фізичний і духовний розвиток дитини, не забезпечує необхідного харчування, медичного догляду, лікування, що негативно впливає на фізичний розвиток як складову виховання; не спілкується з дитиною в обсязі, необхідному для нормального самоусвідомлення, не сприяє засвоєнню дитиною загальновизнаних норм моралі, жодним </w:t>
      </w:r>
      <w:r w:rsidR="00DA4EC3">
        <w:rPr>
          <w:rFonts w:ascii="Times New Roman" w:eastAsia="Times New Roman" w:hAnsi="Times New Roman" w:cs="Times New Roman"/>
          <w:sz w:val="28"/>
          <w:szCs w:val="28"/>
          <w:lang w:val="uk-UA"/>
        </w:rPr>
        <w:t xml:space="preserve">чином не виявляє інтересу до </w:t>
      </w:r>
      <w:r w:rsidRPr="00E817EA">
        <w:rPr>
          <w:rFonts w:ascii="Times New Roman" w:eastAsia="Times New Roman" w:hAnsi="Times New Roman" w:cs="Times New Roman"/>
          <w:sz w:val="28"/>
          <w:szCs w:val="28"/>
          <w:lang w:val="uk-UA"/>
        </w:rPr>
        <w:t xml:space="preserve">внутрішнього світу тощо. </w:t>
      </w:r>
    </w:p>
    <w:p w14:paraId="5C7DD364" w14:textId="1FC102D2"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lastRenderedPageBreak/>
        <w:t xml:space="preserve">Питання про доцільність позбавлення громадянина </w:t>
      </w:r>
      <w:r w:rsidR="00DA4EC3">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 xml:space="preserve"> І.В.</w:t>
      </w:r>
      <w:r w:rsidRPr="00E817EA">
        <w:rPr>
          <w:rFonts w:ascii="Times New Roman" w:eastAsia="Times New Roman" w:hAnsi="Times New Roman" w:cs="Times New Roman"/>
          <w:sz w:val="28"/>
          <w:szCs w:val="28"/>
          <w:lang w:val="uk-UA"/>
        </w:rPr>
        <w:t xml:space="preserve"> розглядалося на засіданнях комісії з питань захисту прав дитини при виконавчому комітеті Решетилівської міської ради 2</w:t>
      </w:r>
      <w:r w:rsidR="00DA4EC3">
        <w:rPr>
          <w:rFonts w:ascii="Times New Roman" w:eastAsia="Times New Roman" w:hAnsi="Times New Roman" w:cs="Times New Roman"/>
          <w:sz w:val="28"/>
          <w:szCs w:val="28"/>
          <w:lang w:val="uk-UA"/>
        </w:rPr>
        <w:t>8</w:t>
      </w:r>
      <w:r w:rsidRPr="00E817EA">
        <w:rPr>
          <w:rFonts w:ascii="Times New Roman" w:eastAsia="Times New Roman" w:hAnsi="Times New Roman" w:cs="Times New Roman"/>
          <w:sz w:val="28"/>
          <w:szCs w:val="28"/>
          <w:lang w:val="uk-UA"/>
        </w:rPr>
        <w:t>.0</w:t>
      </w:r>
      <w:r w:rsidR="00DA4EC3">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DA4EC3">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та 2</w:t>
      </w:r>
      <w:r w:rsidR="00DA4EC3">
        <w:rPr>
          <w:rFonts w:ascii="Times New Roman" w:eastAsia="Times New Roman" w:hAnsi="Times New Roman" w:cs="Times New Roman"/>
          <w:sz w:val="28"/>
          <w:szCs w:val="28"/>
          <w:lang w:val="uk-UA"/>
        </w:rPr>
        <w:t>7</w:t>
      </w:r>
      <w:r w:rsidRPr="00E817EA">
        <w:rPr>
          <w:rFonts w:ascii="Times New Roman" w:eastAsia="Times New Roman" w:hAnsi="Times New Roman" w:cs="Times New Roman"/>
          <w:sz w:val="28"/>
          <w:szCs w:val="28"/>
          <w:lang w:val="uk-UA"/>
        </w:rPr>
        <w:t>.0</w:t>
      </w:r>
      <w:r w:rsidR="00DA4EC3">
        <w:rPr>
          <w:rFonts w:ascii="Times New Roman" w:eastAsia="Times New Roman" w:hAnsi="Times New Roman" w:cs="Times New Roman"/>
          <w:sz w:val="28"/>
          <w:szCs w:val="28"/>
          <w:lang w:val="uk-UA"/>
        </w:rPr>
        <w:t>5</w:t>
      </w:r>
      <w:r w:rsidRPr="00E817EA">
        <w:rPr>
          <w:rFonts w:ascii="Times New Roman" w:eastAsia="Times New Roman" w:hAnsi="Times New Roman" w:cs="Times New Roman"/>
          <w:sz w:val="28"/>
          <w:szCs w:val="28"/>
          <w:lang w:val="uk-UA"/>
        </w:rPr>
        <w:t>.202</w:t>
      </w:r>
      <w:r w:rsidR="00DA4EC3">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На засідання </w:t>
      </w:r>
      <w:r w:rsidR="00DA4EC3">
        <w:rPr>
          <w:rFonts w:ascii="Times New Roman" w:eastAsia="Times New Roman" w:hAnsi="Times New Roman" w:cs="Times New Roman"/>
          <w:sz w:val="28"/>
          <w:szCs w:val="28"/>
          <w:lang w:val="uk-UA"/>
        </w:rPr>
        <w:t xml:space="preserve">Ігор </w:t>
      </w:r>
      <w:proofErr w:type="spellStart"/>
      <w:r w:rsidR="00DA4EC3">
        <w:rPr>
          <w:rFonts w:ascii="Times New Roman" w:eastAsia="Times New Roman" w:hAnsi="Times New Roman" w:cs="Times New Roman"/>
          <w:sz w:val="28"/>
          <w:szCs w:val="28"/>
          <w:lang w:val="uk-UA"/>
        </w:rPr>
        <w:t>Вʼячеславович</w:t>
      </w:r>
      <w:proofErr w:type="spellEnd"/>
      <w:r w:rsidRPr="00E817EA">
        <w:rPr>
          <w:rFonts w:ascii="Times New Roman" w:eastAsia="Times New Roman" w:hAnsi="Times New Roman" w:cs="Times New Roman"/>
          <w:sz w:val="28"/>
          <w:szCs w:val="28"/>
          <w:lang w:val="uk-UA"/>
        </w:rPr>
        <w:t xml:space="preserve"> був запрошений листом, але жодного разу не з’явився, не зателефонував та не повідомив про неможливість прийняти участь у засіданнях через об’єктивні причини. Відповідно до п. 8 Положення про комісію з питань захисту прав дитини, затвердженого рішенням виконавчого комітету Решетилівської міської ради 19.02.2021 № 35, </w:t>
      </w:r>
      <w:r w:rsidR="00B441E3">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до участі в засіданнях комісії обов’язково запрошуються повнолітні особи, стосовно яких приймається рішення або складається висновок органу опіки та піклування. У разі неявки таких осіб на засідання та неповідомлення про поважні причини відсутності рішення або висновок можуть бути прийняті без їх участі на наступному засіданні комісії, про час та місце проведення якого такі особи повинні бути попередженні письмово</w:t>
      </w:r>
      <w:r w:rsidR="00B441E3">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xml:space="preserve">. Враховуючи вище наведені обставини, членами комісії було прийняте рішення про доцільність позбавлення </w:t>
      </w:r>
      <w:proofErr w:type="spellStart"/>
      <w:r w:rsidRPr="00E817EA">
        <w:rPr>
          <w:rFonts w:ascii="Times New Roman" w:eastAsia="Times New Roman" w:hAnsi="Times New Roman" w:cs="Times New Roman"/>
          <w:sz w:val="28"/>
          <w:szCs w:val="28"/>
          <w:lang w:val="uk-UA"/>
        </w:rPr>
        <w:t>гр.</w:t>
      </w:r>
      <w:r w:rsidR="00DA4EC3">
        <w:rPr>
          <w:rFonts w:ascii="Times New Roman" w:eastAsia="Times New Roman" w:hAnsi="Times New Roman" w:cs="Times New Roman"/>
          <w:sz w:val="28"/>
          <w:szCs w:val="28"/>
          <w:lang w:val="uk-UA"/>
        </w:rPr>
        <w:t>Д</w:t>
      </w:r>
      <w:proofErr w:type="spellEnd"/>
      <w:r w:rsidR="006D6222">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 xml:space="preserve"> І.</w:t>
      </w:r>
      <w:r w:rsidRPr="00E817EA">
        <w:rPr>
          <w:rFonts w:ascii="Times New Roman" w:eastAsia="Times New Roman" w:hAnsi="Times New Roman" w:cs="Times New Roman"/>
          <w:sz w:val="28"/>
          <w:szCs w:val="28"/>
          <w:lang w:val="uk-UA"/>
        </w:rPr>
        <w:t xml:space="preserve">В. батьківських прав відносно його </w:t>
      </w:r>
      <w:r w:rsidR="00DA4EC3">
        <w:rPr>
          <w:rFonts w:ascii="Times New Roman" w:eastAsia="Times New Roman" w:hAnsi="Times New Roman" w:cs="Times New Roman"/>
          <w:sz w:val="28"/>
          <w:szCs w:val="28"/>
          <w:lang w:val="uk-UA"/>
        </w:rPr>
        <w:t>сина Д</w:t>
      </w:r>
      <w:r w:rsidR="006D6222">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 xml:space="preserve"> Андрія</w:t>
      </w:r>
      <w:r w:rsidRPr="00E817EA">
        <w:rPr>
          <w:rFonts w:ascii="Times New Roman" w:eastAsia="Times New Roman" w:hAnsi="Times New Roman" w:cs="Times New Roman"/>
          <w:sz w:val="28"/>
          <w:szCs w:val="28"/>
          <w:lang w:val="uk-UA"/>
        </w:rPr>
        <w:t xml:space="preserve"> та  затверджено відповідний висновок.</w:t>
      </w:r>
    </w:p>
    <w:p w14:paraId="62238808" w14:textId="1381A22F"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 метою найбільш повного та всебічного забезпечення прав та законних інтересів дитини виконавчий комітет Решетилівської міської ради, як орган опіки та піклування, вважає доцільним позбавлення батьківських прав громадянина </w:t>
      </w:r>
      <w:r w:rsidR="00DA4EC3">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 xml:space="preserve">Ігоря </w:t>
      </w:r>
      <w:proofErr w:type="spellStart"/>
      <w:r w:rsidR="00DA4EC3">
        <w:rPr>
          <w:rFonts w:ascii="Times New Roman" w:eastAsia="Times New Roman" w:hAnsi="Times New Roman" w:cs="Times New Roman"/>
          <w:sz w:val="28"/>
          <w:szCs w:val="28"/>
          <w:lang w:val="uk-UA"/>
        </w:rPr>
        <w:t>Вʼячеславовича</w:t>
      </w:r>
      <w:proofErr w:type="spellEnd"/>
      <w:r w:rsidRPr="00E817EA">
        <w:rPr>
          <w:rFonts w:ascii="Times New Roman" w:eastAsia="Times New Roman" w:hAnsi="Times New Roman" w:cs="Times New Roman"/>
          <w:sz w:val="28"/>
          <w:szCs w:val="28"/>
          <w:lang w:val="uk-UA"/>
        </w:rPr>
        <w:t xml:space="preserve">, </w:t>
      </w:r>
      <w:r w:rsidR="006D6222">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xml:space="preserve"> року народження, відносно неповнолітньо</w:t>
      </w:r>
      <w:r w:rsidR="00DA4EC3">
        <w:rPr>
          <w:rFonts w:ascii="Times New Roman" w:eastAsia="Times New Roman" w:hAnsi="Times New Roman" w:cs="Times New Roman"/>
          <w:sz w:val="28"/>
          <w:szCs w:val="28"/>
          <w:lang w:val="uk-UA"/>
        </w:rPr>
        <w:t>го сина</w:t>
      </w:r>
      <w:r w:rsidRPr="00E817EA">
        <w:rPr>
          <w:rFonts w:ascii="Times New Roman" w:eastAsia="Times New Roman" w:hAnsi="Times New Roman" w:cs="Times New Roman"/>
          <w:sz w:val="28"/>
          <w:szCs w:val="28"/>
          <w:lang w:val="uk-UA"/>
        </w:rPr>
        <w:t xml:space="preserve"> </w:t>
      </w:r>
      <w:r w:rsidR="00DA4EC3">
        <w:rPr>
          <w:rFonts w:ascii="Times New Roman" w:eastAsia="Times New Roman" w:hAnsi="Times New Roman" w:cs="Times New Roman"/>
          <w:sz w:val="28"/>
          <w:szCs w:val="28"/>
          <w:lang w:val="uk-UA"/>
        </w:rPr>
        <w:t>Д</w:t>
      </w:r>
      <w:r w:rsidR="006D6222">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 xml:space="preserve"> Андрія Ігоровича</w:t>
      </w:r>
      <w:r w:rsidRPr="00E817EA">
        <w:rPr>
          <w:rFonts w:ascii="Times New Roman" w:eastAsia="Times New Roman" w:hAnsi="Times New Roman" w:cs="Times New Roman"/>
          <w:sz w:val="28"/>
          <w:szCs w:val="28"/>
          <w:lang w:val="uk-UA"/>
        </w:rPr>
        <w:t xml:space="preserve">, </w:t>
      </w:r>
      <w:r w:rsidR="00DA4EC3">
        <w:rPr>
          <w:rFonts w:ascii="Times New Roman" w:eastAsia="Times New Roman" w:hAnsi="Times New Roman" w:cs="Times New Roman"/>
          <w:sz w:val="28"/>
          <w:szCs w:val="28"/>
          <w:lang w:val="uk-UA"/>
        </w:rPr>
        <w:t>13</w:t>
      </w:r>
      <w:r w:rsidRPr="00E817EA">
        <w:rPr>
          <w:rFonts w:ascii="Times New Roman" w:eastAsia="Times New Roman" w:hAnsi="Times New Roman" w:cs="Times New Roman"/>
          <w:sz w:val="28"/>
          <w:szCs w:val="28"/>
          <w:lang w:val="uk-UA"/>
        </w:rPr>
        <w:t>.</w:t>
      </w:r>
      <w:r w:rsidR="00DA4EC3">
        <w:rPr>
          <w:rFonts w:ascii="Times New Roman" w:eastAsia="Times New Roman" w:hAnsi="Times New Roman" w:cs="Times New Roman"/>
          <w:sz w:val="28"/>
          <w:szCs w:val="28"/>
          <w:lang w:val="uk-UA"/>
        </w:rPr>
        <w:t>10</w:t>
      </w:r>
      <w:r w:rsidRPr="00E817EA">
        <w:rPr>
          <w:rFonts w:ascii="Times New Roman" w:eastAsia="Times New Roman" w:hAnsi="Times New Roman" w:cs="Times New Roman"/>
          <w:sz w:val="28"/>
          <w:szCs w:val="28"/>
          <w:lang w:val="uk-UA"/>
        </w:rPr>
        <w:t>.2009 року народження.</w:t>
      </w:r>
    </w:p>
    <w:p w14:paraId="0826798B" w14:textId="77777777" w:rsidR="00AD2FB6" w:rsidRDefault="00AD2FB6" w:rsidP="00B441E3">
      <w:pPr>
        <w:spacing w:after="0" w:line="240" w:lineRule="auto"/>
        <w:jc w:val="both"/>
        <w:rPr>
          <w:rFonts w:ascii="Times New Roman" w:hAnsi="Times New Roman" w:cs="Times New Roman"/>
          <w:color w:val="000000"/>
          <w:sz w:val="28"/>
          <w:szCs w:val="28"/>
          <w:lang w:val="uk-UA" w:eastAsia="zh-CN"/>
        </w:rPr>
      </w:pPr>
    </w:p>
    <w:p w14:paraId="47118CC8"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0752B2D8"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0AA3C850"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48484F3F"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191507D8"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56DAA8C8"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1D89ED28"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4F5BCB9B"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0F9EDC5E"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5C78BA91"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1E9A4444"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1F399449"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7EFA751B"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696B7CAD"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64360566" w14:textId="77777777" w:rsidR="00B441E3" w:rsidRDefault="00B441E3">
      <w:pPr>
        <w:spacing w:after="0" w:line="240" w:lineRule="auto"/>
        <w:jc w:val="both"/>
        <w:rPr>
          <w:rFonts w:ascii="Times New Roman" w:hAnsi="Times New Roman" w:cs="Times New Roman"/>
          <w:color w:val="000000"/>
          <w:sz w:val="28"/>
          <w:szCs w:val="28"/>
          <w:lang w:val="uk-UA" w:eastAsia="zh-CN"/>
        </w:rPr>
      </w:pPr>
    </w:p>
    <w:sectPr w:rsidR="00B441E3" w:rsidSect="002E4112">
      <w:pgSz w:w="11906" w:h="16838"/>
      <w:pgMar w:top="1134" w:right="567" w:bottom="1134" w:left="1701" w:header="426" w:footer="0" w:gutter="0"/>
      <w:pgNumType w:start="1"/>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B7576" w14:textId="77777777" w:rsidR="00300BCC" w:rsidRDefault="00300BCC">
      <w:pPr>
        <w:spacing w:after="0" w:line="240" w:lineRule="auto"/>
      </w:pPr>
      <w:r>
        <w:separator/>
      </w:r>
    </w:p>
  </w:endnote>
  <w:endnote w:type="continuationSeparator" w:id="0">
    <w:p w14:paraId="014F366E" w14:textId="77777777" w:rsidR="00300BCC" w:rsidRDefault="00300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Uk_Bodoni">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C9A0" w14:textId="77777777" w:rsidR="00300BCC" w:rsidRDefault="00300BCC">
      <w:pPr>
        <w:spacing w:after="0" w:line="240" w:lineRule="auto"/>
      </w:pPr>
      <w:r>
        <w:separator/>
      </w:r>
    </w:p>
  </w:footnote>
  <w:footnote w:type="continuationSeparator" w:id="0">
    <w:p w14:paraId="4260DD7C" w14:textId="77777777" w:rsidR="00300BCC" w:rsidRDefault="00300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C724" w14:textId="02E6EC72" w:rsidR="002E4112" w:rsidRPr="002E4112" w:rsidRDefault="002E4112">
    <w:pPr>
      <w:pStyle w:val="af"/>
      <w:jc w:val="center"/>
      <w:rPr>
        <w:rFonts w:ascii="Times New Roman" w:hAnsi="Times New Roman" w:cs="Times New Roman"/>
      </w:rPr>
    </w:pPr>
  </w:p>
  <w:p w14:paraId="05EF8DAB" w14:textId="77777777" w:rsidR="00AD2FB6" w:rsidRDefault="00AD2FB6">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2FB6"/>
    <w:rsid w:val="00066BB5"/>
    <w:rsid w:val="0013182B"/>
    <w:rsid w:val="001A6E5F"/>
    <w:rsid w:val="002E4112"/>
    <w:rsid w:val="00300BCC"/>
    <w:rsid w:val="00326BB2"/>
    <w:rsid w:val="004B0B7E"/>
    <w:rsid w:val="005D6BFB"/>
    <w:rsid w:val="006739D7"/>
    <w:rsid w:val="006D6222"/>
    <w:rsid w:val="00771E7C"/>
    <w:rsid w:val="00777345"/>
    <w:rsid w:val="007B7A06"/>
    <w:rsid w:val="007F1EF0"/>
    <w:rsid w:val="00835A75"/>
    <w:rsid w:val="00941B6F"/>
    <w:rsid w:val="00A046F7"/>
    <w:rsid w:val="00A775BF"/>
    <w:rsid w:val="00A827B0"/>
    <w:rsid w:val="00AB7CF0"/>
    <w:rsid w:val="00AD2FB6"/>
    <w:rsid w:val="00B1047E"/>
    <w:rsid w:val="00B115C7"/>
    <w:rsid w:val="00B441E3"/>
    <w:rsid w:val="00C9722F"/>
    <w:rsid w:val="00DA4EC3"/>
    <w:rsid w:val="00E817EA"/>
    <w:rsid w:val="00F4152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B8500"/>
  <w15:docId w15:val="{3AC31B9F-128A-4B06-A3E5-3100A82E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character" w:customStyle="1" w:styleId="a5">
    <w:name w:val="Верхний колонтитул Знак"/>
    <w:basedOn w:val="a0"/>
    <w:uiPriority w:val="99"/>
    <w:qFormat/>
    <w:rsid w:val="00AD0E39"/>
  </w:style>
  <w:style w:type="character" w:customStyle="1" w:styleId="a6">
    <w:name w:val="Нижний колонтитул Знак"/>
    <w:basedOn w:val="a0"/>
    <w:uiPriority w:val="99"/>
    <w:qFormat/>
    <w:rsid w:val="00AD0E39"/>
  </w:style>
  <w:style w:type="paragraph" w:customStyle="1" w:styleId="10">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8">
    <w:name w:val="List"/>
    <w:basedOn w:val="a7"/>
    <w:rPr>
      <w:rFonts w:cs="Lucida Sans"/>
    </w:rPr>
  </w:style>
  <w:style w:type="paragraph" w:styleId="a9">
    <w:name w:val="caption"/>
    <w:basedOn w:val="a"/>
    <w:qFormat/>
    <w:pPr>
      <w:suppressLineNumbers/>
      <w:spacing w:before="120" w:after="120"/>
    </w:pPr>
    <w:rPr>
      <w:rFonts w:ascii="Times New Roman" w:hAnsi="Times New Roman" w:cs="Lucida Sans"/>
      <w:i/>
      <w:iCs/>
      <w:sz w:val="24"/>
      <w:szCs w:val="24"/>
    </w:rPr>
  </w:style>
  <w:style w:type="paragraph" w:styleId="aa">
    <w:name w:val="index heading"/>
    <w:basedOn w:val="a"/>
    <w:qFormat/>
    <w:pPr>
      <w:suppressLineNumbers/>
    </w:pPr>
    <w:rPr>
      <w:rFonts w:ascii="Times New Roman" w:hAnsi="Times New Roman" w:cs="Lucida Sans"/>
    </w:rPr>
  </w:style>
  <w:style w:type="paragraph" w:customStyle="1" w:styleId="11">
    <w:name w:val="Указатель1"/>
    <w:basedOn w:val="a"/>
    <w:qFormat/>
    <w:pPr>
      <w:suppressLineNumbers/>
    </w:pPr>
    <w:rPr>
      <w:rFonts w:cs="Lucida Sans"/>
    </w:rPr>
  </w:style>
  <w:style w:type="paragraph" w:customStyle="1" w:styleId="12">
    <w:name w:val="Заголовок1"/>
    <w:basedOn w:val="a"/>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paragraph" w:styleId="af">
    <w:name w:val="header"/>
    <w:basedOn w:val="a"/>
    <w:uiPriority w:val="99"/>
    <w:unhideWhenUsed/>
    <w:rsid w:val="00AD0E39"/>
    <w:pPr>
      <w:tabs>
        <w:tab w:val="center" w:pos="4677"/>
        <w:tab w:val="right" w:pos="9355"/>
      </w:tabs>
      <w:spacing w:after="0" w:line="240" w:lineRule="auto"/>
    </w:pPr>
  </w:style>
  <w:style w:type="paragraph" w:styleId="af0">
    <w:name w:val="footer"/>
    <w:basedOn w:val="a"/>
    <w:uiPriority w:val="99"/>
    <w:unhideWhenUsed/>
    <w:rsid w:val="00AD0E39"/>
    <w:pPr>
      <w:tabs>
        <w:tab w:val="center" w:pos="4677"/>
        <w:tab w:val="right" w:pos="9355"/>
      </w:tabs>
      <w:spacing w:after="0" w:line="240" w:lineRule="auto"/>
    </w:pPr>
  </w:style>
  <w:style w:type="table" w:styleId="af1">
    <w:name w:val="Table Grid"/>
    <w:basedOn w:val="a1"/>
    <w:uiPriority w:val="59"/>
    <w:rsid w:val="00FE4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3B0BF-CB41-4727-8552-D0CCFE10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6543</TotalTime>
  <Pages>5</Pages>
  <Words>7145</Words>
  <Characters>4074</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96</cp:revision>
  <cp:lastPrinted>2026-05-29T06:09:00Z</cp:lastPrinted>
  <dcterms:created xsi:type="dcterms:W3CDTF">2021-02-16T08:42:00Z</dcterms:created>
  <dcterms:modified xsi:type="dcterms:W3CDTF">2026-06-04T08:43:00Z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